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3AE19" w14:textId="77777777" w:rsidR="005652B4" w:rsidRPr="0048066C" w:rsidRDefault="005652B4" w:rsidP="00C96330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573E694" w14:textId="003FC769" w:rsidR="00F060EE" w:rsidRPr="0048066C" w:rsidRDefault="00F060EE" w:rsidP="00C96330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4806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Proces</w:t>
      </w:r>
      <w:proofErr w:type="spellEnd"/>
      <w:r w:rsidRPr="004806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verbal </w:t>
      </w:r>
    </w:p>
    <w:p w14:paraId="1A61685A" w14:textId="453620E7" w:rsidR="00F060EE" w:rsidRPr="0048066C" w:rsidRDefault="00F060EE" w:rsidP="00C96330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06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al </w:t>
      </w:r>
      <w:proofErr w:type="spellStart"/>
      <w:r w:rsidRPr="004806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sedintei</w:t>
      </w:r>
      <w:proofErr w:type="spellEnd"/>
      <w:r w:rsidR="00A91205" w:rsidRPr="004806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806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extra</w:t>
      </w:r>
      <w:r w:rsidRPr="004806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ordinare</w:t>
      </w:r>
      <w:proofErr w:type="spellEnd"/>
      <w:r w:rsidRPr="004806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 </w:t>
      </w:r>
      <w:proofErr w:type="spellStart"/>
      <w:r w:rsidRPr="004806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Consiliului</w:t>
      </w:r>
      <w:proofErr w:type="spellEnd"/>
      <w:r w:rsidRPr="004806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Judetean</w:t>
      </w:r>
      <w:proofErr w:type="spellEnd"/>
      <w:r w:rsidRPr="004806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Vrancea</w:t>
      </w:r>
      <w:proofErr w:type="spellEnd"/>
    </w:p>
    <w:p w14:paraId="25ECFB18" w14:textId="4D19C313" w:rsidR="00F060EE" w:rsidRPr="0048066C" w:rsidRDefault="00F060EE" w:rsidP="00C96330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06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din data de </w:t>
      </w:r>
      <w:r w:rsidR="004A63FC" w:rsidRPr="004806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08</w:t>
      </w:r>
      <w:r w:rsidR="00E50E78" w:rsidRPr="004806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50E78" w:rsidRPr="004806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iu</w:t>
      </w:r>
      <w:r w:rsidR="004A63FC" w:rsidRPr="004806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</w:t>
      </w:r>
      <w:r w:rsidR="00E50E78" w:rsidRPr="004806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ie</w:t>
      </w:r>
      <w:proofErr w:type="spellEnd"/>
      <w:r w:rsidR="00C64AE9" w:rsidRPr="004806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2021</w:t>
      </w:r>
    </w:p>
    <w:p w14:paraId="0F699C9E" w14:textId="77777777" w:rsidR="00F060EE" w:rsidRPr="0048066C" w:rsidRDefault="00F060EE" w:rsidP="00C96330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</w:p>
    <w:p w14:paraId="625B6EB7" w14:textId="5051A5FF" w:rsidR="00CC71BC" w:rsidRPr="0048066C" w:rsidRDefault="00504A2E" w:rsidP="00C96330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In data de </w:t>
      </w:r>
      <w:r w:rsidR="004A63FC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08 </w:t>
      </w:r>
      <w:proofErr w:type="spellStart"/>
      <w:r w:rsidR="004A63FC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iulie</w:t>
      </w:r>
      <w:proofErr w:type="spellEnd"/>
      <w:r w:rsidR="00534E9D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2021</w:t>
      </w:r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CC71BC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la </w:t>
      </w:r>
      <w:proofErr w:type="spellStart"/>
      <w:r w:rsidR="00CC71BC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sediul</w:t>
      </w:r>
      <w:proofErr w:type="spellEnd"/>
      <w:r w:rsidR="00CC71BC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C71BC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Consiliului</w:t>
      </w:r>
      <w:proofErr w:type="spellEnd"/>
      <w:r w:rsidR="00CC71BC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C71BC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Judetean</w:t>
      </w:r>
      <w:proofErr w:type="spellEnd"/>
      <w:r w:rsidR="00CC71BC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C71BC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Vrancea</w:t>
      </w:r>
      <w:proofErr w:type="spellEnd"/>
      <w:r w:rsidR="00CC71BC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din Focsani, </w:t>
      </w:r>
    </w:p>
    <w:p w14:paraId="68B359EA" w14:textId="3165AD3A" w:rsidR="00CC71BC" w:rsidRPr="0048066C" w:rsidRDefault="00CC71BC" w:rsidP="00C96330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b-</w:t>
      </w:r>
      <w:proofErr w:type="spellStart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dul</w:t>
      </w:r>
      <w:proofErr w:type="spellEnd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Dimitrie</w:t>
      </w:r>
      <w:proofErr w:type="spellEnd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Cantemir</w:t>
      </w:r>
      <w:proofErr w:type="spellEnd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nr. 1, a </w:t>
      </w:r>
      <w:proofErr w:type="spellStart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avut</w:t>
      </w:r>
      <w:proofErr w:type="spellEnd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loc</w:t>
      </w:r>
      <w:proofErr w:type="spellEnd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sedinta</w:t>
      </w:r>
      <w:proofErr w:type="spellEnd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D50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extra</w:t>
      </w:r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ordinara</w:t>
      </w:r>
      <w:proofErr w:type="spellEnd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a </w:t>
      </w:r>
      <w:proofErr w:type="spellStart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Consiliului</w:t>
      </w:r>
      <w:proofErr w:type="spellEnd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Judetean</w:t>
      </w:r>
      <w:proofErr w:type="spellEnd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Vrancea</w:t>
      </w:r>
      <w:proofErr w:type="spellEnd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Lucrarile</w:t>
      </w:r>
      <w:proofErr w:type="spellEnd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sedintei</w:t>
      </w:r>
      <w:proofErr w:type="spellEnd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au </w:t>
      </w:r>
      <w:proofErr w:type="spellStart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fost</w:t>
      </w:r>
      <w:proofErr w:type="spellEnd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conduse</w:t>
      </w:r>
      <w:proofErr w:type="spellEnd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de </w:t>
      </w:r>
      <w:proofErr w:type="spellStart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presedintele</w:t>
      </w:r>
      <w:proofErr w:type="spellEnd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Consiliului</w:t>
      </w:r>
      <w:proofErr w:type="spellEnd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Judetean</w:t>
      </w:r>
      <w:proofErr w:type="spellEnd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Vrancea</w:t>
      </w:r>
      <w:proofErr w:type="spellEnd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domnul</w:t>
      </w:r>
      <w:proofErr w:type="spellEnd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Cătălin</w:t>
      </w:r>
      <w:proofErr w:type="spellEnd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Toma.</w:t>
      </w:r>
    </w:p>
    <w:p w14:paraId="731C40F6" w14:textId="77777777" w:rsidR="00CC71BC" w:rsidRPr="0048066C" w:rsidRDefault="00CC71BC" w:rsidP="00C96330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B4367D4" w14:textId="1A12147B" w:rsidR="00920AFE" w:rsidRPr="0048066C" w:rsidRDefault="00920AFE" w:rsidP="00C96330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Președintele</w:t>
      </w:r>
      <w:proofErr w:type="spellEnd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Consiliului</w:t>
      </w:r>
      <w:proofErr w:type="spellEnd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Județean</w:t>
      </w:r>
      <w:proofErr w:type="spellEnd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Vrancea</w:t>
      </w:r>
      <w:proofErr w:type="spellEnd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domnul</w:t>
      </w:r>
      <w:proofErr w:type="spellEnd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Cătălin</w:t>
      </w:r>
      <w:proofErr w:type="spellEnd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Toma</w:t>
      </w:r>
      <w:r w:rsidR="0099798D"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deschis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sedinta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87E">
        <w:rPr>
          <w:rFonts w:ascii="Times New Roman" w:hAnsi="Times New Roman" w:cs="Times New Roman"/>
          <w:color w:val="000000" w:themeColor="text1"/>
          <w:sz w:val="28"/>
          <w:szCs w:val="28"/>
        </w:rPr>
        <w:t>extraordinară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r w:rsidR="004A63FC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08 </w:t>
      </w:r>
      <w:proofErr w:type="spellStart"/>
      <w:r w:rsidR="004A63FC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iulie</w:t>
      </w:r>
      <w:proofErr w:type="spellEnd"/>
      <w:r w:rsidR="00495397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2021</w:t>
      </w:r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convocata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Dispozitia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nr.</w:t>
      </w:r>
      <w:r w:rsidR="005B0F78" w:rsidRPr="004806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A63FC" w:rsidRPr="004806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212/02 </w:t>
      </w:r>
      <w:proofErr w:type="spellStart"/>
      <w:r w:rsidR="004A63FC" w:rsidRPr="004806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iulie</w:t>
      </w:r>
      <w:proofErr w:type="spellEnd"/>
      <w:r w:rsidR="004A63FC" w:rsidRPr="004806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B0F78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cu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îndeplinirea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procedurilor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legale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materie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49DF881" w14:textId="3A7A6047" w:rsidR="00CC71BC" w:rsidRPr="0048066C" w:rsidRDefault="00CC71BC" w:rsidP="00C9633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Locul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sedintei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fost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sediul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consiliului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judetean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, cu</w:t>
      </w:r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prezenta</w:t>
      </w:r>
      <w:proofErr w:type="spellEnd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gramStart"/>
      <w:r w:rsidR="004A63FC"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on line</w:t>
      </w:r>
      <w:proofErr w:type="gramEnd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a </w:t>
      </w:r>
      <w:proofErr w:type="spellStart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alesilor</w:t>
      </w:r>
      <w:proofErr w:type="spellEnd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judeteni</w:t>
      </w:r>
      <w:proofErr w:type="spellEnd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, </w:t>
      </w:r>
      <w:proofErr w:type="spellStart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fara</w:t>
      </w:r>
      <w:proofErr w:type="spellEnd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public,</w:t>
      </w:r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caracterul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public al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acesteia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fiind</w:t>
      </w:r>
      <w:proofErr w:type="spellEnd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asigurat</w:t>
      </w:r>
      <w:proofErr w:type="spellEnd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prin</w:t>
      </w:r>
      <w:proofErr w:type="spellEnd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publicarea</w:t>
      </w:r>
      <w:proofErr w:type="spellEnd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minutei</w:t>
      </w:r>
      <w:proofErr w:type="spellEnd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imediat</w:t>
      </w:r>
      <w:proofErr w:type="spellEnd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dupa</w:t>
      </w:r>
      <w:proofErr w:type="spellEnd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sedinta</w:t>
      </w:r>
      <w:proofErr w:type="spellEnd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si</w:t>
      </w:r>
      <w:proofErr w:type="spellEnd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prin</w:t>
      </w:r>
      <w:proofErr w:type="spellEnd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transmiterea</w:t>
      </w:r>
      <w:proofErr w:type="spellEnd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dezbaterilor</w:t>
      </w:r>
      <w:proofErr w:type="spellEnd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online. </w:t>
      </w:r>
    </w:p>
    <w:p w14:paraId="4C8F6764" w14:textId="1BD1B6B4" w:rsidR="00504A2E" w:rsidRPr="0048066C" w:rsidRDefault="00504A2E" w:rsidP="00C96330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Cvorumul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necesar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sedinta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sa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fie legal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constituita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fost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intrunit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urma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apelului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nominal,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prezenti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fiind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3FC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CB372C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consilieri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judeteni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</w:t>
      </w:r>
      <w:r w:rsidR="00CB372C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87602F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B372C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si</w:t>
      </w:r>
      <w:proofErr w:type="spellEnd"/>
      <w:r w:rsidR="00CB372C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presedintele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Consiliului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Judetean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Vrancea</w:t>
      </w:r>
      <w:proofErr w:type="spellEnd"/>
      <w:r w:rsidR="0087602F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, absent</w:t>
      </w:r>
      <w:r w:rsidR="004A63FC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7602F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fiind</w:t>
      </w:r>
      <w:proofErr w:type="spellEnd"/>
      <w:r w:rsidR="0087602F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7602F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domnul</w:t>
      </w:r>
      <w:proofErr w:type="spellEnd"/>
      <w:r w:rsidR="0087602F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95397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Micu</w:t>
      </w:r>
      <w:proofErr w:type="spellEnd"/>
      <w:r w:rsidR="00495397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95397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Ioan</w:t>
      </w:r>
      <w:proofErr w:type="spellEnd"/>
      <w:r w:rsidR="0087602F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62058AC" w14:textId="77777777" w:rsidR="002818A0" w:rsidRPr="0048066C" w:rsidRDefault="002818A0" w:rsidP="00C96330">
      <w:pPr>
        <w:tabs>
          <w:tab w:val="left" w:pos="0"/>
          <w:tab w:val="left" w:pos="284"/>
          <w:tab w:val="left" w:pos="567"/>
        </w:tabs>
        <w:spacing w:after="12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</w:pPr>
    </w:p>
    <w:p w14:paraId="69E55374" w14:textId="3FDF4D35" w:rsidR="0090714C" w:rsidRPr="0048066C" w:rsidRDefault="0040469A" w:rsidP="00C96330">
      <w:pPr>
        <w:tabs>
          <w:tab w:val="left" w:pos="0"/>
          <w:tab w:val="left" w:pos="284"/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</w:pPr>
      <w:proofErr w:type="spellStart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Președintele</w:t>
      </w:r>
      <w:proofErr w:type="spellEnd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Consiliului</w:t>
      </w:r>
      <w:proofErr w:type="spellEnd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Județean</w:t>
      </w:r>
      <w:proofErr w:type="spellEnd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Vrancea</w:t>
      </w:r>
      <w:proofErr w:type="spellEnd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domnul</w:t>
      </w:r>
      <w:proofErr w:type="spellEnd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Cătălin</w:t>
      </w:r>
      <w:proofErr w:type="spellEnd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Toma</w:t>
      </w:r>
      <w:r w:rsidR="0099798D"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</w:t>
      </w:r>
      <w:r w:rsidR="000B2A3F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i</w:t>
      </w:r>
      <w:r w:rsidR="00EF0393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n conformitate cu prevederile legale, a dat cuvântul secretarului general al </w:t>
      </w:r>
      <w:proofErr w:type="spellStart"/>
      <w:r w:rsidR="00EF0393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judetului</w:t>
      </w:r>
      <w:proofErr w:type="spellEnd"/>
      <w:r w:rsidR="00EF0393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pentru a supune spre aprobare procesul-verbal al </w:t>
      </w:r>
      <w:proofErr w:type="spellStart"/>
      <w:r w:rsidR="00EF0393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şedinţei</w:t>
      </w:r>
      <w:proofErr w:type="spellEnd"/>
      <w:r w:rsidR="00EF0393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ordinare </w:t>
      </w:r>
      <w:r w:rsidR="0090714C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din data de </w:t>
      </w:r>
      <w:r w:rsidR="004A63FC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25 iunie </w:t>
      </w:r>
      <w:r w:rsidR="00E4411A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2021.</w:t>
      </w:r>
      <w:r w:rsidR="0090714C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</w:t>
      </w:r>
    </w:p>
    <w:p w14:paraId="2879B966" w14:textId="2C246C2B" w:rsidR="005666C1" w:rsidRPr="0048066C" w:rsidRDefault="0090714C" w:rsidP="00C96330">
      <w:pPr>
        <w:tabs>
          <w:tab w:val="left" w:pos="0"/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Fiind supus votului plenului consiliului </w:t>
      </w:r>
      <w:proofErr w:type="spellStart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judetean</w:t>
      </w:r>
      <w:proofErr w:type="spellEnd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, proces</w:t>
      </w:r>
      <w:r w:rsidR="00E4411A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ul-</w:t>
      </w:r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verbal </w:t>
      </w:r>
      <w:r w:rsidR="006D248F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al </w:t>
      </w:r>
      <w:proofErr w:type="spellStart"/>
      <w:r w:rsidR="006D248F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sedintei</w:t>
      </w:r>
      <w:proofErr w:type="spellEnd"/>
      <w:r w:rsidR="006D248F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ordinare din data de </w:t>
      </w:r>
      <w:r w:rsidR="004A63FC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25.06</w:t>
      </w:r>
      <w:r w:rsidR="006D248F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.2021 </w:t>
      </w:r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a fost aprobat </w:t>
      </w:r>
      <w:r w:rsidR="005666C1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 </w:t>
      </w:r>
      <w:proofErr w:type="spellStart"/>
      <w:r w:rsidR="005666C1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unanimitate</w:t>
      </w:r>
      <w:proofErr w:type="spellEnd"/>
      <w:r w:rsidR="005666C1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2542E90" w14:textId="77777777" w:rsidR="00A1570E" w:rsidRPr="0048066C" w:rsidRDefault="00A1570E" w:rsidP="00C96330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</w:pPr>
    </w:p>
    <w:p w14:paraId="05D9C7FA" w14:textId="6D573496" w:rsidR="00A36E18" w:rsidRPr="0048066C" w:rsidRDefault="0040469A" w:rsidP="00C96330">
      <w:pPr>
        <w:pStyle w:val="Indentcorptext3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S-a </w:t>
      </w:r>
      <w:proofErr w:type="spellStart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trecut</w:t>
      </w:r>
      <w:proofErr w:type="spellEnd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la </w:t>
      </w:r>
      <w:proofErr w:type="spellStart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prezentarea</w:t>
      </w:r>
      <w:proofErr w:type="spellEnd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ordin</w:t>
      </w:r>
      <w:r w:rsidR="00A3054C"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ii</w:t>
      </w:r>
      <w:proofErr w:type="spellEnd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de </w:t>
      </w:r>
      <w:proofErr w:type="spellStart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zi</w:t>
      </w:r>
      <w:proofErr w:type="spellEnd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a </w:t>
      </w:r>
      <w:proofErr w:type="spellStart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şedinţei</w:t>
      </w:r>
      <w:proofErr w:type="spellEnd"/>
      <w:r w:rsidR="008736C3"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3054C"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pe care </w:t>
      </w:r>
      <w:r w:rsidR="001A3124"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au </w:t>
      </w:r>
      <w:proofErr w:type="spellStart"/>
      <w:r w:rsidR="001A3124"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fost</w:t>
      </w:r>
      <w:proofErr w:type="spellEnd"/>
      <w:r w:rsidR="00A3054C"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3054C"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inscris</w:t>
      </w:r>
      <w:r w:rsidR="00A36E18"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</w:t>
      </w:r>
      <w:proofErr w:type="spellEnd"/>
      <w:r w:rsidR="00A3054C"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36E18"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urmatoarele</w:t>
      </w:r>
      <w:proofErr w:type="spellEnd"/>
      <w:r w:rsidR="00A36E18"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36E18"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proiecte</w:t>
      </w:r>
      <w:proofErr w:type="spellEnd"/>
      <w:r w:rsidR="00A36E18"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de </w:t>
      </w:r>
      <w:proofErr w:type="spellStart"/>
      <w:r w:rsidR="00A36E18"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hotarare</w:t>
      </w:r>
      <w:proofErr w:type="spellEnd"/>
      <w:r w:rsidR="00A36E18"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</w:p>
    <w:p w14:paraId="07086537" w14:textId="77777777" w:rsidR="004A63FC" w:rsidRPr="0048066C" w:rsidRDefault="004A63FC" w:rsidP="004A63FC">
      <w:pPr>
        <w:ind w:right="72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</w:pPr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1</w:t>
      </w:r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„</w:t>
      </w:r>
      <w:bookmarkStart w:id="0" w:name="_Hlk76118723"/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Aprobarea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Strategiei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dezvoltare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a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judetului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Vrancea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pentru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perioada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2021-2027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elaborata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in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cadrul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proiectului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„</w:t>
      </w:r>
      <w:proofErr w:type="spellStart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Inovare</w:t>
      </w:r>
      <w:proofErr w:type="spellEnd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 xml:space="preserve"> si </w:t>
      </w:r>
      <w:proofErr w:type="spellStart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performanta</w:t>
      </w:r>
      <w:proofErr w:type="spellEnd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 xml:space="preserve"> in </w:t>
      </w:r>
      <w:proofErr w:type="spellStart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administratia</w:t>
      </w:r>
      <w:proofErr w:type="spellEnd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 xml:space="preserve"> publica a </w:t>
      </w:r>
      <w:proofErr w:type="spellStart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Consiliului</w:t>
      </w:r>
      <w:proofErr w:type="spellEnd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judetean</w:t>
      </w:r>
      <w:proofErr w:type="spellEnd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 xml:space="preserve"> Vrancea”</w:t>
      </w:r>
    </w:p>
    <w:bookmarkEnd w:id="0"/>
    <w:p w14:paraId="681FA9DF" w14:textId="77777777" w:rsidR="004A63FC" w:rsidRPr="0048066C" w:rsidRDefault="004A63FC" w:rsidP="004A63F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48066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fr-FR"/>
        </w:rPr>
        <w:t xml:space="preserve"> </w:t>
      </w:r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2</w:t>
      </w:r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„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Actualizarea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Acordului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parteneriat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încheiat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între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UAT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Județul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Vrancea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și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Direcția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Generala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Asistență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Socială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și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Protecția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Copilului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în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vederea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depunerii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proiectului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Dotarea</w:t>
      </w:r>
      <w:proofErr w:type="spellEnd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centrelor</w:t>
      </w:r>
      <w:proofErr w:type="spellEnd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 xml:space="preserve"> sociale </w:t>
      </w:r>
      <w:proofErr w:type="spellStart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rezidențiale</w:t>
      </w:r>
      <w:proofErr w:type="spellEnd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din</w:t>
      </w:r>
      <w:proofErr w:type="spellEnd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subordinea</w:t>
      </w:r>
      <w:proofErr w:type="spellEnd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 xml:space="preserve"> D.G.A.S.P.C. Vrancea </w:t>
      </w:r>
      <w:proofErr w:type="spellStart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cu</w:t>
      </w:r>
      <w:proofErr w:type="spellEnd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echipamente</w:t>
      </w:r>
      <w:proofErr w:type="spellEnd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 xml:space="preserve"> de </w:t>
      </w:r>
      <w:proofErr w:type="spellStart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protecție</w:t>
      </w:r>
      <w:proofErr w:type="spellEnd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în</w:t>
      </w:r>
      <w:proofErr w:type="spellEnd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contextul</w:t>
      </w:r>
      <w:proofErr w:type="spellEnd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generat</w:t>
      </w:r>
      <w:proofErr w:type="spellEnd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 xml:space="preserve"> de </w:t>
      </w:r>
      <w:proofErr w:type="spellStart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pandemia</w:t>
      </w:r>
      <w:proofErr w:type="spellEnd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 xml:space="preserve"> COVID-19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în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vederea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finanțării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acestuia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din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fondurile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alocate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prin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Programul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Operațional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Infrastructură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Mare 2014-2020”</w:t>
      </w:r>
    </w:p>
    <w:p w14:paraId="21C4C760" w14:textId="1E052710" w:rsidR="004A63FC" w:rsidRPr="0048066C" w:rsidRDefault="004A63FC" w:rsidP="004A63F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3</w:t>
      </w:r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„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Aprobarea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indicatorilor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tehnico-economici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ai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proiectului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„</w:t>
      </w:r>
      <w:proofErr w:type="spellStart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Dotarea</w:t>
      </w:r>
      <w:proofErr w:type="spellEnd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centrelor</w:t>
      </w:r>
      <w:proofErr w:type="spellEnd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 xml:space="preserve"> sociale </w:t>
      </w:r>
      <w:proofErr w:type="spellStart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rezidențiale</w:t>
      </w:r>
      <w:proofErr w:type="spellEnd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din</w:t>
      </w:r>
      <w:proofErr w:type="spellEnd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subordinea</w:t>
      </w:r>
      <w:proofErr w:type="spellEnd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 xml:space="preserve"> D.G.A.S.P.C. </w:t>
      </w:r>
      <w:proofErr w:type="spellStart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cu</w:t>
      </w:r>
      <w:proofErr w:type="spellEnd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echipamente</w:t>
      </w:r>
      <w:proofErr w:type="spellEnd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 xml:space="preserve"> de </w:t>
      </w:r>
      <w:proofErr w:type="spellStart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protecție</w:t>
      </w:r>
      <w:proofErr w:type="spellEnd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în</w:t>
      </w:r>
      <w:proofErr w:type="spellEnd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contextul</w:t>
      </w:r>
      <w:proofErr w:type="spellEnd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generat</w:t>
      </w:r>
      <w:proofErr w:type="spellEnd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 xml:space="preserve"> de </w:t>
      </w:r>
      <w:proofErr w:type="spellStart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pandemia</w:t>
      </w:r>
      <w:proofErr w:type="spellEnd"/>
      <w:r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 xml:space="preserve"> COVID-19”</w:t>
      </w:r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</w:p>
    <w:p w14:paraId="46B8450A" w14:textId="0B98E93A" w:rsidR="004A63FC" w:rsidRPr="0048066C" w:rsidRDefault="004A63FC" w:rsidP="004A63F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48066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lastRenderedPageBreak/>
        <w:t>Presedintele</w:t>
      </w:r>
      <w:proofErr w:type="spellEnd"/>
      <w:r w:rsidRPr="0048066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8066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Consiliului</w:t>
      </w:r>
      <w:proofErr w:type="spellEnd"/>
      <w:r w:rsidRPr="0048066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8066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Judetean</w:t>
      </w:r>
      <w:proofErr w:type="spellEnd"/>
      <w:r w:rsidRPr="0048066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Vrancea a </w:t>
      </w:r>
      <w:proofErr w:type="spellStart"/>
      <w:r w:rsidRPr="0048066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informat</w:t>
      </w:r>
      <w:proofErr w:type="spellEnd"/>
      <w:r w:rsidRPr="0048066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8066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plenul</w:t>
      </w:r>
      <w:proofErr w:type="spellEnd"/>
      <w:r w:rsidRPr="0048066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gramStart"/>
      <w:r w:rsidRPr="0048066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ca</w:t>
      </w:r>
      <w:proofErr w:type="gramEnd"/>
      <w:r w:rsidRPr="0048066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8066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inteleg</w:t>
      </w:r>
      <w:r w:rsidR="0048066C" w:rsidRPr="0048066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e</w:t>
      </w:r>
      <w:proofErr w:type="spellEnd"/>
      <w:r w:rsidRPr="0048066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sa </w:t>
      </w:r>
      <w:proofErr w:type="spellStart"/>
      <w:r w:rsidRPr="0048066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scoata</w:t>
      </w:r>
      <w:proofErr w:type="spellEnd"/>
      <w:r w:rsidRPr="0048066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de </w:t>
      </w:r>
      <w:proofErr w:type="spellStart"/>
      <w:r w:rsidRPr="0048066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pe</w:t>
      </w:r>
      <w:proofErr w:type="spellEnd"/>
      <w:r w:rsidRPr="0048066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8066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ordinea</w:t>
      </w:r>
      <w:proofErr w:type="spellEnd"/>
      <w:r w:rsidRPr="0048066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de </w:t>
      </w:r>
      <w:proofErr w:type="spellStart"/>
      <w:r w:rsidRPr="0048066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zi</w:t>
      </w:r>
      <w:proofErr w:type="spellEnd"/>
      <w:r w:rsidRPr="0048066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a </w:t>
      </w:r>
      <w:proofErr w:type="spellStart"/>
      <w:r w:rsidRPr="0048066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sedintei</w:t>
      </w:r>
      <w:proofErr w:type="spellEnd"/>
      <w:r w:rsidRPr="0048066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48066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extraordinare</w:t>
      </w:r>
      <w:proofErr w:type="spellEnd"/>
      <w:r w:rsidR="0048066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8066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proiectul</w:t>
      </w:r>
      <w:proofErr w:type="spellEnd"/>
      <w:r w:rsidRPr="0048066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inscris la </w:t>
      </w:r>
      <w:proofErr w:type="spellStart"/>
      <w:r w:rsidRPr="0048066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punctul</w:t>
      </w:r>
      <w:proofErr w:type="spellEnd"/>
      <w:r w:rsidRPr="0048066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3, </w:t>
      </w:r>
      <w:proofErr w:type="spellStart"/>
      <w:r w:rsidRPr="0048066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urmand</w:t>
      </w:r>
      <w:proofErr w:type="spellEnd"/>
      <w:r w:rsidRPr="0048066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sa fie </w:t>
      </w:r>
      <w:proofErr w:type="spellStart"/>
      <w:r w:rsidRPr="0048066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dezbatut</w:t>
      </w:r>
      <w:proofErr w:type="spellEnd"/>
      <w:r w:rsidRPr="0048066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8066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intr-o</w:t>
      </w:r>
      <w:proofErr w:type="spellEnd"/>
      <w:r w:rsidRPr="0048066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8066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sedinta</w:t>
      </w:r>
      <w:proofErr w:type="spellEnd"/>
      <w:r w:rsidRPr="0048066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8066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viitoare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.</w:t>
      </w:r>
    </w:p>
    <w:p w14:paraId="06EB2554" w14:textId="76E0E4EB" w:rsidR="006161EE" w:rsidRPr="0048066C" w:rsidRDefault="00F34A6A" w:rsidP="00C96330">
      <w:pPr>
        <w:pStyle w:val="Indentcorptext3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proofErr w:type="spellStart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Fiind</w:t>
      </w:r>
      <w:proofErr w:type="spellEnd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3054C"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supusa</w:t>
      </w:r>
      <w:proofErr w:type="spellEnd"/>
      <w:r w:rsidR="00B33396"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B33396"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votului</w:t>
      </w:r>
      <w:proofErr w:type="spellEnd"/>
      <w:r w:rsidR="00A3054C"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EE5F21"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plenului</w:t>
      </w:r>
      <w:proofErr w:type="spellEnd"/>
      <w:r w:rsidR="00EE5F21"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EE5F21"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consiliului</w:t>
      </w:r>
      <w:proofErr w:type="spellEnd"/>
      <w:r w:rsidR="00EE5F21"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EE5F21"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judetean</w:t>
      </w:r>
      <w:proofErr w:type="spellEnd"/>
      <w:r w:rsidR="005936E7"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,</w:t>
      </w:r>
      <w:r w:rsidR="00A3054C"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A3054C"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o</w:t>
      </w:r>
      <w:r w:rsidR="007207CF"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rdinea</w:t>
      </w:r>
      <w:proofErr w:type="spellEnd"/>
      <w:r w:rsidR="007207CF"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="007207CF"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zi</w:t>
      </w:r>
      <w:proofErr w:type="spellEnd"/>
      <w:r w:rsidR="007207CF"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="007207CF"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sedintei</w:t>
      </w:r>
      <w:proofErr w:type="spellEnd"/>
      <w:r w:rsidR="007207CF"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5936E7"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a </w:t>
      </w:r>
      <w:proofErr w:type="spellStart"/>
      <w:r w:rsidR="005936E7"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="005936E7"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7207CF"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aprobata</w:t>
      </w:r>
      <w:proofErr w:type="spellEnd"/>
      <w:r w:rsidR="007207CF"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cu </w:t>
      </w:r>
      <w:proofErr w:type="spellStart"/>
      <w:r w:rsidR="007207CF"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="007207CF"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="007207CF"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voturi</w:t>
      </w:r>
      <w:proofErr w:type="spellEnd"/>
      <w:r w:rsidR="007207CF"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</w:p>
    <w:p w14:paraId="50369168" w14:textId="77777777" w:rsidR="008C4050" w:rsidRPr="0048066C" w:rsidRDefault="008C4050" w:rsidP="00C96330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22A50365" w14:textId="1161F651" w:rsidR="00626721" w:rsidRPr="0048066C" w:rsidRDefault="00BF2E1B" w:rsidP="00C96330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Presedintele</w:t>
      </w:r>
      <w:proofErr w:type="spellEnd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Consiliului</w:t>
      </w:r>
      <w:proofErr w:type="spellEnd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Judetean</w:t>
      </w:r>
      <w:proofErr w:type="spellEnd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Vrancea</w:t>
      </w:r>
      <w:proofErr w:type="spellEnd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, </w:t>
      </w: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domnul</w:t>
      </w:r>
      <w:proofErr w:type="spellEnd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Catalin</w:t>
      </w:r>
      <w:proofErr w:type="spellEnd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Toma, </w:t>
      </w:r>
      <w:r w:rsidR="00FC7B9C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a</w:t>
      </w:r>
      <w:r w:rsidR="00205EE9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</w:t>
      </w:r>
      <w:proofErr w:type="spellStart"/>
      <w:r w:rsidR="00205EE9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mentionat</w:t>
      </w:r>
      <w:proofErr w:type="spellEnd"/>
      <w:r w:rsidR="00205EE9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ca au fost </w:t>
      </w:r>
      <w:proofErr w:type="spellStart"/>
      <w:r w:rsidR="00205EE9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indeplinite</w:t>
      </w:r>
      <w:proofErr w:type="spellEnd"/>
      <w:r w:rsidR="00205EE9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toate procedurile impuse de Codul Administrativ, proiect</w:t>
      </w:r>
      <w:r w:rsidR="00FC7B9C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ele</w:t>
      </w:r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</w:t>
      </w:r>
      <w:r w:rsidR="00205EE9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înscris</w:t>
      </w:r>
      <w:r w:rsidR="00FC7B9C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e</w:t>
      </w:r>
      <w:r w:rsidR="00205EE9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pe ordinea de zi fiind </w:t>
      </w:r>
      <w:proofErr w:type="spellStart"/>
      <w:r w:rsidR="00205EE9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insotit</w:t>
      </w:r>
      <w:r w:rsidR="00FC7B9C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e</w:t>
      </w:r>
      <w:proofErr w:type="spellEnd"/>
      <w:r w:rsidR="00205EE9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</w:t>
      </w:r>
      <w:proofErr w:type="spellStart"/>
      <w:r w:rsidR="00205EE9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atat</w:t>
      </w:r>
      <w:proofErr w:type="spellEnd"/>
      <w:r w:rsidR="00205EE9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de rapo</w:t>
      </w:r>
      <w:r w:rsidR="00FC7B9C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artele</w:t>
      </w:r>
      <w:r w:rsidR="00205EE9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compartiment</w:t>
      </w:r>
      <w:r w:rsidR="00FC7B9C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elor</w:t>
      </w:r>
      <w:r w:rsidR="00205EE9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de specialitate, cat si de aviz</w:t>
      </w:r>
      <w:r w:rsidR="00F778D3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ele</w:t>
      </w:r>
      <w:r w:rsidR="00205EE9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comisiei de specialitate, </w:t>
      </w:r>
      <w:r w:rsidR="00F778D3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fiind</w:t>
      </w:r>
      <w:r w:rsidR="00205EE9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transmise prin posta electronica. </w:t>
      </w:r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A reamintit consilierilor </w:t>
      </w:r>
      <w:proofErr w:type="spellStart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judeteni</w:t>
      </w:r>
      <w:proofErr w:type="spellEnd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</w:t>
      </w:r>
      <w:r w:rsidR="00A4620A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ca,</w:t>
      </w:r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in </w:t>
      </w:r>
      <w:proofErr w:type="spellStart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>situatia</w:t>
      </w:r>
      <w:proofErr w:type="spellEnd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in care </w:t>
      </w:r>
      <w:r w:rsidR="00A4620A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se </w:t>
      </w:r>
      <w:proofErr w:type="spellStart"/>
      <w:r w:rsidR="00A4620A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>afla</w:t>
      </w:r>
      <w:proofErr w:type="spellEnd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în</w:t>
      </w:r>
      <w:proofErr w:type="spellEnd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conflict</w:t>
      </w:r>
      <w:proofErr w:type="spellEnd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de </w:t>
      </w:r>
      <w:proofErr w:type="spellStart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interese</w:t>
      </w:r>
      <w:proofErr w:type="spellEnd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, </w:t>
      </w:r>
      <w:proofErr w:type="spellStart"/>
      <w:r w:rsidR="00A4620A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acestia</w:t>
      </w:r>
      <w:proofErr w:type="spellEnd"/>
      <w:r w:rsidR="00A4620A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au</w:t>
      </w:r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obligaţia</w:t>
      </w:r>
      <w:proofErr w:type="spellEnd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r w:rsidR="00A4620A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de a nu participa</w:t>
      </w:r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la </w:t>
      </w:r>
      <w:proofErr w:type="spellStart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adoptarea</w:t>
      </w:r>
      <w:proofErr w:type="spellEnd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proiectului</w:t>
      </w:r>
      <w:proofErr w:type="spellEnd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de </w:t>
      </w:r>
      <w:proofErr w:type="spellStart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hotarare</w:t>
      </w:r>
      <w:proofErr w:type="spellEnd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in </w:t>
      </w:r>
      <w:proofErr w:type="spellStart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cauza</w:t>
      </w:r>
      <w:proofErr w:type="spellEnd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r w:rsidR="00A4620A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si de a </w:t>
      </w:r>
      <w:proofErr w:type="spellStart"/>
      <w:r w:rsidR="00A4620A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anunta</w:t>
      </w:r>
      <w:proofErr w:type="spellEnd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acest</w:t>
      </w:r>
      <w:proofErr w:type="spellEnd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fapt</w:t>
      </w:r>
      <w:proofErr w:type="spellEnd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la </w:t>
      </w:r>
      <w:proofErr w:type="spellStart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inceputul</w:t>
      </w:r>
      <w:proofErr w:type="spellEnd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sedintei</w:t>
      </w:r>
      <w:proofErr w:type="spellEnd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pentru</w:t>
      </w:r>
      <w:proofErr w:type="spellEnd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a se </w:t>
      </w:r>
      <w:proofErr w:type="spellStart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consemna</w:t>
      </w:r>
      <w:proofErr w:type="spellEnd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în</w:t>
      </w:r>
      <w:proofErr w:type="spellEnd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procesul</w:t>
      </w:r>
      <w:proofErr w:type="spellEnd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-verbal. </w:t>
      </w:r>
    </w:p>
    <w:p w14:paraId="6AEB0B82" w14:textId="2DAEB6BC" w:rsidR="00221FF6" w:rsidRPr="0048066C" w:rsidRDefault="00225ABF" w:rsidP="00C96330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S-a </w:t>
      </w: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trecut</w:t>
      </w:r>
      <w:proofErr w:type="spellEnd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la </w:t>
      </w: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dezbaterea</w:t>
      </w:r>
      <w:proofErr w:type="spellEnd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proiectelor</w:t>
      </w:r>
      <w:proofErr w:type="spellEnd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de </w:t>
      </w: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hotarare</w:t>
      </w:r>
      <w:proofErr w:type="spellEnd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. </w:t>
      </w:r>
    </w:p>
    <w:p w14:paraId="3692DB4F" w14:textId="77777777" w:rsidR="007003EA" w:rsidRPr="0048066C" w:rsidRDefault="007003EA" w:rsidP="00C96330">
      <w:pPr>
        <w:pStyle w:val="Indentcorptext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Hlk62727760"/>
      <w:bookmarkStart w:id="2" w:name="_Hlk73516682"/>
    </w:p>
    <w:p w14:paraId="2BEBA1F6" w14:textId="22C934E3" w:rsidR="004A63FC" w:rsidRPr="0048066C" w:rsidRDefault="00F12000" w:rsidP="004A63FC">
      <w:pPr>
        <w:ind w:right="72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</w:pPr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La </w:t>
      </w:r>
      <w:proofErr w:type="spellStart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punctul</w:t>
      </w:r>
      <w:proofErr w:type="spellEnd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 </w:t>
      </w:r>
      <w:proofErr w:type="spellStart"/>
      <w:r w:rsidR="004B78AC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proiectul</w:t>
      </w:r>
      <w:proofErr w:type="spellEnd"/>
      <w:r w:rsidR="004B78AC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78AC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bookmarkEnd w:id="1"/>
      <w:proofErr w:type="spellEnd"/>
      <w:r w:rsidR="004A55B3" w:rsidRPr="0048066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bookmarkEnd w:id="2"/>
      <w:r w:rsidR="004A63F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„</w:t>
      </w:r>
      <w:proofErr w:type="spellStart"/>
      <w:r w:rsidR="004A63F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Aprobarea</w:t>
      </w:r>
      <w:proofErr w:type="spellEnd"/>
      <w:r w:rsidR="004A63F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4A63F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Strategiei</w:t>
      </w:r>
      <w:proofErr w:type="spellEnd"/>
      <w:r w:rsidR="004A63F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</w:t>
      </w:r>
      <w:proofErr w:type="spellStart"/>
      <w:r w:rsidR="004A63F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dezvoltare</w:t>
      </w:r>
      <w:proofErr w:type="spellEnd"/>
      <w:r w:rsidR="004A63F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a </w:t>
      </w:r>
      <w:proofErr w:type="spellStart"/>
      <w:r w:rsidR="004A63F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judetului</w:t>
      </w:r>
      <w:proofErr w:type="spellEnd"/>
      <w:r w:rsidR="004A63F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Vrancea </w:t>
      </w:r>
      <w:proofErr w:type="spellStart"/>
      <w:r w:rsidR="004A63F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pentru</w:t>
      </w:r>
      <w:proofErr w:type="spellEnd"/>
      <w:r w:rsidR="004A63F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4A63F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perioada</w:t>
      </w:r>
      <w:proofErr w:type="spellEnd"/>
      <w:r w:rsidR="004A63F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2021-2027 </w:t>
      </w:r>
      <w:proofErr w:type="spellStart"/>
      <w:r w:rsidR="004A63F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elaborata</w:t>
      </w:r>
      <w:proofErr w:type="spellEnd"/>
      <w:r w:rsidR="004A63F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in </w:t>
      </w:r>
      <w:proofErr w:type="spellStart"/>
      <w:r w:rsidR="004A63F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cadrul</w:t>
      </w:r>
      <w:proofErr w:type="spellEnd"/>
      <w:r w:rsidR="004A63F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4A63F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proiectului</w:t>
      </w:r>
      <w:proofErr w:type="spellEnd"/>
      <w:r w:rsidR="004A63F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„</w:t>
      </w:r>
      <w:proofErr w:type="spellStart"/>
      <w:r w:rsidR="004A63FC"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Inovare</w:t>
      </w:r>
      <w:proofErr w:type="spellEnd"/>
      <w:r w:rsidR="004A63FC"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 xml:space="preserve"> si </w:t>
      </w:r>
      <w:proofErr w:type="spellStart"/>
      <w:r w:rsidR="004A63FC"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performanta</w:t>
      </w:r>
      <w:proofErr w:type="spellEnd"/>
      <w:r w:rsidR="004A63FC"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 xml:space="preserve"> in </w:t>
      </w:r>
      <w:proofErr w:type="spellStart"/>
      <w:r w:rsidR="004A63FC"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administratia</w:t>
      </w:r>
      <w:proofErr w:type="spellEnd"/>
      <w:r w:rsidR="004A63FC"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 xml:space="preserve"> publica a </w:t>
      </w:r>
      <w:proofErr w:type="spellStart"/>
      <w:r w:rsidR="004A63FC"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Consiliului</w:t>
      </w:r>
      <w:proofErr w:type="spellEnd"/>
      <w:r w:rsidR="004A63FC"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C3237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J</w:t>
      </w:r>
      <w:r w:rsidR="004A63FC"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udetean</w:t>
      </w:r>
      <w:proofErr w:type="spellEnd"/>
      <w:r w:rsidR="004A63FC"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 xml:space="preserve"> Vrancea”</w:t>
      </w:r>
    </w:p>
    <w:p w14:paraId="7B0B18AA" w14:textId="43AC49D8" w:rsidR="00442199" w:rsidRPr="0048066C" w:rsidRDefault="004A63FC" w:rsidP="00C96330">
      <w:pPr>
        <w:pStyle w:val="Indentcorptext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Domnul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consilier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judetean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Cristian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Danut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apreciaza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 se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recomanda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Strategie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ca in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cadrul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DGASPC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Vrancea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sa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existe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mai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multi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specialisti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desi</w:t>
      </w:r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mandatul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anterior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consilierii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judeteni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apreciau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</w:t>
      </w:r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este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incarcata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Organigrama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FB91B95" w14:textId="0A2A5D44" w:rsidR="000216C8" w:rsidRPr="0048066C" w:rsidRDefault="000216C8" w:rsidP="00C9633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48066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in </w:t>
      </w:r>
      <w:proofErr w:type="spellStart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p w14:paraId="3B63FFE4" w14:textId="77777777" w:rsidR="000216C8" w:rsidRPr="0048066C" w:rsidRDefault="000216C8" w:rsidP="00C96330">
      <w:pPr>
        <w:pStyle w:val="Corptext"/>
        <w:tabs>
          <w:tab w:val="left" w:pos="0"/>
          <w:tab w:val="left" w:pos="284"/>
        </w:tabs>
        <w:rPr>
          <w:bCs w:val="0"/>
          <w:iCs/>
          <w:color w:val="000000" w:themeColor="text1"/>
          <w:sz w:val="28"/>
          <w:szCs w:val="28"/>
        </w:rPr>
      </w:pPr>
    </w:p>
    <w:p w14:paraId="7ADDFE6E" w14:textId="040FD598" w:rsidR="0048066C" w:rsidRPr="0048066C" w:rsidRDefault="00F640E4" w:rsidP="004806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bookmarkStart w:id="3" w:name="_Hlk75863858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243583"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="00243583"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punctul</w:t>
      </w:r>
      <w:proofErr w:type="spellEnd"/>
      <w:r w:rsidR="00243583"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2 </w:t>
      </w:r>
      <w:proofErr w:type="spellStart"/>
      <w:r w:rsidR="00243583"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proiectul</w:t>
      </w:r>
      <w:proofErr w:type="spellEnd"/>
      <w:r w:rsidR="00243583"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243583"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privind</w:t>
      </w:r>
      <w:proofErr w:type="spellEnd"/>
      <w:r w:rsidR="00243583"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„</w:t>
      </w:r>
      <w:proofErr w:type="spellStart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Actualizarea</w:t>
      </w:r>
      <w:proofErr w:type="spellEnd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Acordului</w:t>
      </w:r>
      <w:proofErr w:type="spellEnd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</w:t>
      </w:r>
      <w:proofErr w:type="spellStart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parteneriat</w:t>
      </w:r>
      <w:proofErr w:type="spellEnd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încheiat</w:t>
      </w:r>
      <w:proofErr w:type="spellEnd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între</w:t>
      </w:r>
      <w:proofErr w:type="spellEnd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UAT </w:t>
      </w:r>
      <w:proofErr w:type="spellStart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Județul</w:t>
      </w:r>
      <w:proofErr w:type="spellEnd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Vrancea </w:t>
      </w:r>
      <w:proofErr w:type="spellStart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și</w:t>
      </w:r>
      <w:proofErr w:type="spellEnd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Direcția</w:t>
      </w:r>
      <w:proofErr w:type="spellEnd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Generala</w:t>
      </w:r>
      <w:proofErr w:type="spellEnd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</w:t>
      </w:r>
      <w:proofErr w:type="spellStart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Asistență</w:t>
      </w:r>
      <w:proofErr w:type="spellEnd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Socială</w:t>
      </w:r>
      <w:proofErr w:type="spellEnd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și</w:t>
      </w:r>
      <w:proofErr w:type="spellEnd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Protecția</w:t>
      </w:r>
      <w:proofErr w:type="spellEnd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Copilului</w:t>
      </w:r>
      <w:proofErr w:type="spellEnd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în</w:t>
      </w:r>
      <w:proofErr w:type="spellEnd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vederea</w:t>
      </w:r>
      <w:proofErr w:type="spellEnd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depunerii</w:t>
      </w:r>
      <w:proofErr w:type="spellEnd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proiectului</w:t>
      </w:r>
      <w:proofErr w:type="spellEnd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48066C"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Dotarea</w:t>
      </w:r>
      <w:proofErr w:type="spellEnd"/>
      <w:r w:rsidR="0048066C"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48066C"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centrelor</w:t>
      </w:r>
      <w:proofErr w:type="spellEnd"/>
      <w:r w:rsidR="0048066C"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 xml:space="preserve"> sociale </w:t>
      </w:r>
      <w:proofErr w:type="spellStart"/>
      <w:r w:rsidR="0048066C"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rezidențiale</w:t>
      </w:r>
      <w:proofErr w:type="spellEnd"/>
      <w:r w:rsidR="0048066C"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48066C"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din</w:t>
      </w:r>
      <w:proofErr w:type="spellEnd"/>
      <w:r w:rsidR="0048066C"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48066C"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subordinea</w:t>
      </w:r>
      <w:proofErr w:type="spellEnd"/>
      <w:r w:rsidR="0048066C"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 xml:space="preserve"> D.G.A.S.P.C. Vrancea </w:t>
      </w:r>
      <w:proofErr w:type="spellStart"/>
      <w:r w:rsidR="0048066C"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cu</w:t>
      </w:r>
      <w:proofErr w:type="spellEnd"/>
      <w:r w:rsidR="0048066C"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48066C"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echipamente</w:t>
      </w:r>
      <w:proofErr w:type="spellEnd"/>
      <w:r w:rsidR="0048066C"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 xml:space="preserve"> de </w:t>
      </w:r>
      <w:proofErr w:type="spellStart"/>
      <w:r w:rsidR="0048066C"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protecție</w:t>
      </w:r>
      <w:proofErr w:type="spellEnd"/>
      <w:r w:rsidR="0048066C"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48066C"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în</w:t>
      </w:r>
      <w:proofErr w:type="spellEnd"/>
      <w:r w:rsidR="0048066C"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48066C"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contextul</w:t>
      </w:r>
      <w:proofErr w:type="spellEnd"/>
      <w:r w:rsidR="0048066C"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48066C"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generat</w:t>
      </w:r>
      <w:proofErr w:type="spellEnd"/>
      <w:r w:rsidR="0048066C"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 xml:space="preserve"> de </w:t>
      </w:r>
      <w:proofErr w:type="spellStart"/>
      <w:r w:rsidR="0048066C"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pandemia</w:t>
      </w:r>
      <w:proofErr w:type="spellEnd"/>
      <w:r w:rsidR="0048066C" w:rsidRPr="00480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 xml:space="preserve"> COVID-19 </w:t>
      </w:r>
      <w:proofErr w:type="spellStart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în</w:t>
      </w:r>
      <w:proofErr w:type="spellEnd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vederea</w:t>
      </w:r>
      <w:proofErr w:type="spellEnd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finanțării</w:t>
      </w:r>
      <w:proofErr w:type="spellEnd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acestuia</w:t>
      </w:r>
      <w:proofErr w:type="spellEnd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din</w:t>
      </w:r>
      <w:proofErr w:type="spellEnd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fondurile</w:t>
      </w:r>
      <w:proofErr w:type="spellEnd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alocate</w:t>
      </w:r>
      <w:proofErr w:type="spellEnd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prin</w:t>
      </w:r>
      <w:proofErr w:type="spellEnd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Programul</w:t>
      </w:r>
      <w:proofErr w:type="spellEnd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Operațional</w:t>
      </w:r>
      <w:proofErr w:type="spellEnd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Infrastructură</w:t>
      </w:r>
      <w:proofErr w:type="spellEnd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Mare 2014-2020”</w:t>
      </w:r>
    </w:p>
    <w:p w14:paraId="5B9F4181" w14:textId="14E88CA2" w:rsidR="001E25FB" w:rsidRPr="0048066C" w:rsidRDefault="0048066C" w:rsidP="004A63FC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Domnul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consilier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3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Onia Cristian </w:t>
      </w:r>
      <w:proofErr w:type="spellStart"/>
      <w:r w:rsidR="004E3DE9">
        <w:rPr>
          <w:rFonts w:ascii="Times New Roman" w:hAnsi="Times New Roman" w:cs="Times New Roman"/>
          <w:color w:val="000000" w:themeColor="text1"/>
          <w:sz w:val="28"/>
          <w:szCs w:val="28"/>
        </w:rPr>
        <w:t>apreciza</w:t>
      </w:r>
      <w:proofErr w:type="spellEnd"/>
      <w:r w:rsidR="004E3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 o </w:t>
      </w:r>
      <w:proofErr w:type="spellStart"/>
      <w:r w:rsidR="004E3DE9">
        <w:rPr>
          <w:rFonts w:ascii="Times New Roman" w:hAnsi="Times New Roman" w:cs="Times New Roman"/>
          <w:color w:val="000000" w:themeColor="text1"/>
          <w:sz w:val="28"/>
          <w:szCs w:val="28"/>
        </w:rPr>
        <w:t>asemenea</w:t>
      </w:r>
      <w:proofErr w:type="spellEnd"/>
      <w:r w:rsidR="004E3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3DE9">
        <w:rPr>
          <w:rFonts w:ascii="Times New Roman" w:hAnsi="Times New Roman" w:cs="Times New Roman"/>
          <w:color w:val="000000" w:themeColor="text1"/>
          <w:sz w:val="28"/>
          <w:szCs w:val="28"/>
        </w:rPr>
        <w:t>finantare</w:t>
      </w:r>
      <w:proofErr w:type="spellEnd"/>
      <w:r w:rsidR="004E3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3DE9">
        <w:rPr>
          <w:rFonts w:ascii="Times New Roman" w:hAnsi="Times New Roman" w:cs="Times New Roman"/>
          <w:color w:val="000000" w:themeColor="text1"/>
          <w:sz w:val="28"/>
          <w:szCs w:val="28"/>
        </w:rPr>
        <w:t>ar</w:t>
      </w:r>
      <w:proofErr w:type="spellEnd"/>
      <w:r w:rsidR="004E3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 </w:t>
      </w:r>
      <w:proofErr w:type="spellStart"/>
      <w:r w:rsidR="004E3DE9">
        <w:rPr>
          <w:rFonts w:ascii="Times New Roman" w:hAnsi="Times New Roman" w:cs="Times New Roman"/>
          <w:color w:val="000000" w:themeColor="text1"/>
          <w:sz w:val="28"/>
          <w:szCs w:val="28"/>
        </w:rPr>
        <w:t>fost</w:t>
      </w:r>
      <w:proofErr w:type="spellEnd"/>
      <w:r w:rsidR="004E3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3DE9">
        <w:rPr>
          <w:rFonts w:ascii="Times New Roman" w:hAnsi="Times New Roman" w:cs="Times New Roman"/>
          <w:color w:val="000000" w:themeColor="text1"/>
          <w:sz w:val="28"/>
          <w:szCs w:val="28"/>
        </w:rPr>
        <w:t>necesara</w:t>
      </w:r>
      <w:proofErr w:type="spellEnd"/>
      <w:r w:rsidR="004E3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77B92">
        <w:rPr>
          <w:rFonts w:ascii="Times New Roman" w:hAnsi="Times New Roman" w:cs="Times New Roman"/>
          <w:color w:val="000000" w:themeColor="text1"/>
          <w:sz w:val="28"/>
          <w:szCs w:val="28"/>
        </w:rPr>
        <w:t>Spitalului</w:t>
      </w:r>
      <w:proofErr w:type="spellEnd"/>
      <w:r w:rsidR="0037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77B92">
        <w:rPr>
          <w:rFonts w:ascii="Times New Roman" w:hAnsi="Times New Roman" w:cs="Times New Roman"/>
          <w:color w:val="000000" w:themeColor="text1"/>
          <w:sz w:val="28"/>
          <w:szCs w:val="28"/>
        </w:rPr>
        <w:t>judetean</w:t>
      </w:r>
      <w:proofErr w:type="spellEnd"/>
      <w:r w:rsidR="0037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377B92">
        <w:rPr>
          <w:rFonts w:ascii="Times New Roman" w:hAnsi="Times New Roman" w:cs="Times New Roman"/>
          <w:color w:val="000000" w:themeColor="text1"/>
          <w:sz w:val="28"/>
          <w:szCs w:val="28"/>
        </w:rPr>
        <w:t>urgenta</w:t>
      </w:r>
      <w:proofErr w:type="spellEnd"/>
      <w:r w:rsidR="0037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proofErr w:type="spellStart"/>
      <w:r w:rsidR="00377B92">
        <w:rPr>
          <w:rFonts w:ascii="Times New Roman" w:hAnsi="Times New Roman" w:cs="Times New Roman"/>
          <w:color w:val="000000" w:themeColor="text1"/>
          <w:sz w:val="28"/>
          <w:szCs w:val="28"/>
        </w:rPr>
        <w:t>Sfantul</w:t>
      </w:r>
      <w:proofErr w:type="spellEnd"/>
      <w:r w:rsidR="0037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77B92">
        <w:rPr>
          <w:rFonts w:ascii="Times New Roman" w:hAnsi="Times New Roman" w:cs="Times New Roman"/>
          <w:color w:val="000000" w:themeColor="text1"/>
          <w:sz w:val="28"/>
          <w:szCs w:val="28"/>
        </w:rPr>
        <w:t>Pantelimon</w:t>
      </w:r>
      <w:proofErr w:type="spellEnd"/>
      <w:r w:rsidR="0037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proofErr w:type="gramStart"/>
      <w:r w:rsidR="0037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Focsani  </w:t>
      </w:r>
      <w:proofErr w:type="spellStart"/>
      <w:r w:rsidR="00377B92">
        <w:rPr>
          <w:rFonts w:ascii="Times New Roman" w:hAnsi="Times New Roman" w:cs="Times New Roman"/>
          <w:color w:val="000000" w:themeColor="text1"/>
          <w:sz w:val="28"/>
          <w:szCs w:val="28"/>
        </w:rPr>
        <w:t>regretand</w:t>
      </w:r>
      <w:proofErr w:type="spellEnd"/>
      <w:proofErr w:type="gramEnd"/>
      <w:r w:rsidR="0037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 </w:t>
      </w:r>
      <w:proofErr w:type="spellStart"/>
      <w:r w:rsidR="00377B92">
        <w:rPr>
          <w:rFonts w:ascii="Times New Roman" w:hAnsi="Times New Roman" w:cs="Times New Roman"/>
          <w:color w:val="000000" w:themeColor="text1"/>
          <w:sz w:val="28"/>
          <w:szCs w:val="28"/>
        </w:rPr>
        <w:t>managerul</w:t>
      </w:r>
      <w:proofErr w:type="spellEnd"/>
      <w:r w:rsidR="0037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77B92">
        <w:rPr>
          <w:rFonts w:ascii="Times New Roman" w:hAnsi="Times New Roman" w:cs="Times New Roman"/>
          <w:color w:val="000000" w:themeColor="text1"/>
          <w:sz w:val="28"/>
          <w:szCs w:val="28"/>
        </w:rPr>
        <w:t>spitalului</w:t>
      </w:r>
      <w:proofErr w:type="spellEnd"/>
      <w:r w:rsidR="0037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proofErr w:type="spellStart"/>
      <w:r w:rsidR="00377B92">
        <w:rPr>
          <w:rFonts w:ascii="Times New Roman" w:hAnsi="Times New Roman" w:cs="Times New Roman"/>
          <w:color w:val="000000" w:themeColor="text1"/>
          <w:sz w:val="28"/>
          <w:szCs w:val="28"/>
        </w:rPr>
        <w:t>acea</w:t>
      </w:r>
      <w:proofErr w:type="spellEnd"/>
      <w:r w:rsidR="0037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77B92">
        <w:rPr>
          <w:rFonts w:ascii="Times New Roman" w:hAnsi="Times New Roman" w:cs="Times New Roman"/>
          <w:color w:val="000000" w:themeColor="text1"/>
          <w:sz w:val="28"/>
          <w:szCs w:val="28"/>
        </w:rPr>
        <w:t>perioada</w:t>
      </w:r>
      <w:proofErr w:type="spellEnd"/>
      <w:r w:rsidR="0037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nu a </w:t>
      </w:r>
      <w:proofErr w:type="spellStart"/>
      <w:r w:rsidR="00377B92">
        <w:rPr>
          <w:rFonts w:ascii="Times New Roman" w:hAnsi="Times New Roman" w:cs="Times New Roman"/>
          <w:color w:val="000000" w:themeColor="text1"/>
          <w:sz w:val="28"/>
          <w:szCs w:val="28"/>
        </w:rPr>
        <w:t>aplicat</w:t>
      </w:r>
      <w:proofErr w:type="spellEnd"/>
      <w:r w:rsidR="0037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="00377B92">
        <w:rPr>
          <w:rFonts w:ascii="Times New Roman" w:hAnsi="Times New Roman" w:cs="Times New Roman"/>
          <w:color w:val="000000" w:themeColor="text1"/>
          <w:sz w:val="28"/>
          <w:szCs w:val="28"/>
        </w:rPr>
        <w:t>acest</w:t>
      </w:r>
      <w:proofErr w:type="spellEnd"/>
      <w:r w:rsidR="0037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program.</w:t>
      </w:r>
    </w:p>
    <w:p w14:paraId="14C6ED29" w14:textId="2E850A19" w:rsidR="00F640E4" w:rsidRPr="0048066C" w:rsidRDefault="00F640E4" w:rsidP="00C9633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48066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in </w:t>
      </w:r>
      <w:proofErr w:type="spellStart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bookmarkEnd w:id="3"/>
    <w:p w14:paraId="05E6200A" w14:textId="77777777" w:rsidR="00377B92" w:rsidRDefault="00377B92" w:rsidP="0009169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14:paraId="51B7B5C7" w14:textId="5EC51FD0" w:rsidR="00F640E4" w:rsidRDefault="00C17579" w:rsidP="00C96330">
      <w:pPr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C17579">
        <w:rPr>
          <w:rFonts w:ascii="Times New Roman" w:hAnsi="Times New Roman" w:cs="Times New Roman"/>
          <w:color w:val="000000" w:themeColor="text1"/>
          <w:sz w:val="28"/>
          <w:szCs w:val="28"/>
        </w:rPr>
        <w:t>Doamna</w:t>
      </w:r>
      <w:proofErr w:type="spellEnd"/>
      <w:r w:rsidRPr="00C17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579">
        <w:rPr>
          <w:rFonts w:ascii="Times New Roman" w:hAnsi="Times New Roman" w:cs="Times New Roman"/>
          <w:color w:val="000000" w:themeColor="text1"/>
          <w:sz w:val="28"/>
          <w:szCs w:val="28"/>
        </w:rPr>
        <w:t>secretar</w:t>
      </w:r>
      <w:proofErr w:type="spellEnd"/>
      <w:r w:rsidRPr="00C17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general al </w:t>
      </w:r>
      <w:proofErr w:type="spellStart"/>
      <w:r w:rsidRPr="00C17579">
        <w:rPr>
          <w:rFonts w:ascii="Times New Roman" w:hAnsi="Times New Roman" w:cs="Times New Roman"/>
          <w:color w:val="000000" w:themeColor="text1"/>
          <w:sz w:val="28"/>
          <w:szCs w:val="28"/>
        </w:rPr>
        <w:t>judetului</w:t>
      </w:r>
      <w:proofErr w:type="spellEnd"/>
      <w:r w:rsidRPr="00C17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="00790DF4">
        <w:rPr>
          <w:rFonts w:ascii="Times New Roman" w:hAnsi="Times New Roman" w:cs="Times New Roman"/>
          <w:color w:val="000000" w:themeColor="text1"/>
          <w:sz w:val="28"/>
          <w:szCs w:val="28"/>
        </w:rPr>
        <w:t>adus</w:t>
      </w:r>
      <w:proofErr w:type="spellEnd"/>
      <w:r w:rsidR="00790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="00790DF4">
        <w:rPr>
          <w:rFonts w:ascii="Times New Roman" w:hAnsi="Times New Roman" w:cs="Times New Roman"/>
          <w:color w:val="000000" w:themeColor="text1"/>
          <w:sz w:val="28"/>
          <w:szCs w:val="28"/>
        </w:rPr>
        <w:t>cunostinta</w:t>
      </w:r>
      <w:proofErr w:type="spellEnd"/>
      <w:r w:rsidR="00790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0DF4">
        <w:rPr>
          <w:rFonts w:ascii="Times New Roman" w:hAnsi="Times New Roman" w:cs="Times New Roman"/>
          <w:color w:val="000000" w:themeColor="text1"/>
          <w:sz w:val="28"/>
          <w:szCs w:val="28"/>
        </w:rPr>
        <w:t>consilierilor</w:t>
      </w:r>
      <w:proofErr w:type="spellEnd"/>
      <w:r w:rsidR="00790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0DF4">
        <w:rPr>
          <w:rFonts w:ascii="Times New Roman" w:hAnsi="Times New Roman" w:cs="Times New Roman"/>
          <w:color w:val="000000" w:themeColor="text1"/>
          <w:sz w:val="28"/>
          <w:szCs w:val="28"/>
        </w:rPr>
        <w:t>judeteni</w:t>
      </w:r>
      <w:proofErr w:type="spellEnd"/>
      <w:r w:rsidR="00790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</w:t>
      </w:r>
      <w:r w:rsidRPr="00C17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0DF4" w:rsidRPr="00C175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urm</w:t>
      </w:r>
      <w:r w:rsidR="00790D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eaza</w:t>
      </w:r>
      <w:proofErr w:type="spellEnd"/>
      <w:r w:rsidR="00790DF4" w:rsidRPr="00C175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 xml:space="preserve"> a</w:t>
      </w:r>
      <w:r w:rsidR="00790DF4" w:rsidRPr="00C17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fi </w:t>
      </w:r>
      <w:proofErr w:type="spellStart"/>
      <w:r w:rsidR="00C3237B" w:rsidRPr="00C17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demarate</w:t>
      </w:r>
      <w:proofErr w:type="spellEnd"/>
      <w:r w:rsidR="00C32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79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de </w:t>
      </w:r>
      <w:proofErr w:type="spellStart"/>
      <w:r w:rsidR="0079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catre</w:t>
      </w:r>
      <w:proofErr w:type="spellEnd"/>
      <w:r w:rsidR="00790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0DF4" w:rsidRPr="00C17579">
        <w:rPr>
          <w:rFonts w:ascii="Times New Roman" w:hAnsi="Times New Roman" w:cs="Times New Roman"/>
          <w:color w:val="000000" w:themeColor="text1"/>
          <w:sz w:val="28"/>
          <w:szCs w:val="28"/>
        </w:rPr>
        <w:t>Prefectul</w:t>
      </w:r>
      <w:proofErr w:type="spellEnd"/>
      <w:r w:rsidR="00790DF4" w:rsidRPr="00C17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0DF4" w:rsidRPr="00C17579">
        <w:rPr>
          <w:rFonts w:ascii="Times New Roman" w:hAnsi="Times New Roman" w:cs="Times New Roman"/>
          <w:color w:val="000000" w:themeColor="text1"/>
          <w:sz w:val="28"/>
          <w:szCs w:val="28"/>
        </w:rPr>
        <w:t>judetului</w:t>
      </w:r>
      <w:proofErr w:type="spellEnd"/>
      <w:r w:rsidR="00790DF4" w:rsidRPr="00C17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0DF4" w:rsidRPr="00C17579">
        <w:rPr>
          <w:rFonts w:ascii="Times New Roman" w:hAnsi="Times New Roman" w:cs="Times New Roman"/>
          <w:color w:val="000000" w:themeColor="text1"/>
          <w:sz w:val="28"/>
          <w:szCs w:val="28"/>
        </w:rPr>
        <w:t>Vrancea</w:t>
      </w:r>
      <w:proofErr w:type="spellEnd"/>
      <w:r w:rsidR="00790DF4" w:rsidRPr="00C17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0DF4" w:rsidRPr="00C17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procedurile</w:t>
      </w:r>
      <w:proofErr w:type="spellEnd"/>
      <w:r w:rsidR="00790DF4" w:rsidRPr="00C17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79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legale</w:t>
      </w:r>
      <w:proofErr w:type="spellEnd"/>
      <w:r w:rsidR="0079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790DF4" w:rsidRPr="00C17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de </w:t>
      </w:r>
      <w:proofErr w:type="spellStart"/>
      <w:r w:rsidR="00790DF4" w:rsidRPr="00C17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contestare</w:t>
      </w:r>
      <w:proofErr w:type="spellEnd"/>
      <w:r w:rsidR="00790DF4" w:rsidRPr="00C17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0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proofErr w:type="spellStart"/>
      <w:r w:rsidR="00790DF4" w:rsidRPr="00C1757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Hotarar</w:t>
      </w:r>
      <w:r w:rsidR="00790DF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ii</w:t>
      </w:r>
      <w:proofErr w:type="spellEnd"/>
      <w:r w:rsidR="00790DF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790DF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Consiliului</w:t>
      </w:r>
      <w:proofErr w:type="spellEnd"/>
      <w:r w:rsidR="00790DF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790DF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Judetean</w:t>
      </w:r>
      <w:proofErr w:type="spellEnd"/>
      <w:r w:rsidR="00790DF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Vrancea </w:t>
      </w:r>
      <w:r w:rsidR="00790DF4" w:rsidRPr="00C1757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790DF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nr.</w:t>
      </w:r>
      <w:r w:rsidR="00790DF4" w:rsidRPr="00C1757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121</w:t>
      </w:r>
      <w:r w:rsidR="00790DF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790DF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din</w:t>
      </w:r>
      <w:proofErr w:type="spellEnd"/>
      <w:r w:rsidR="00790DF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31.05.2021 </w:t>
      </w:r>
      <w:proofErr w:type="spellStart"/>
      <w:r w:rsidR="00790DF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privind</w:t>
      </w:r>
      <w:proofErr w:type="spellEnd"/>
      <w:r w:rsidR="00790DF4" w:rsidRPr="00C17579">
        <w:rPr>
          <w:rFonts w:ascii="Times New Roman" w:eastAsia="Times New Roman" w:hAnsi="Times New Roman" w:cs="Times New Roman"/>
          <w:color w:val="FF0000"/>
          <w:sz w:val="28"/>
          <w:szCs w:val="28"/>
          <w:lang w:val="fr-FR"/>
        </w:rPr>
        <w:t xml:space="preserve"> </w:t>
      </w:r>
      <w:proofErr w:type="spellStart"/>
      <w:r w:rsidR="00790DF4" w:rsidRPr="00C1757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Stabilirea</w:t>
      </w:r>
      <w:proofErr w:type="spellEnd"/>
      <w:r w:rsidR="00790DF4" w:rsidRPr="00C1757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790DF4" w:rsidRPr="00C1757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indemnizației</w:t>
      </w:r>
      <w:proofErr w:type="spellEnd"/>
      <w:r w:rsidR="00790DF4" w:rsidRPr="00C1757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790DF4" w:rsidRPr="00C1757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pentru</w:t>
      </w:r>
      <w:proofErr w:type="spellEnd"/>
      <w:r w:rsidR="00790DF4" w:rsidRPr="00C1757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790DF4" w:rsidRPr="00C1757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membrii</w:t>
      </w:r>
      <w:proofErr w:type="spellEnd"/>
      <w:r w:rsidR="00790DF4" w:rsidRPr="00C1757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790DF4" w:rsidRPr="00C1757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Autorității</w:t>
      </w:r>
      <w:proofErr w:type="spellEnd"/>
      <w:r w:rsidR="00790DF4" w:rsidRPr="00C1757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790DF4" w:rsidRPr="00C1757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Teritoriale</w:t>
      </w:r>
      <w:proofErr w:type="spellEnd"/>
      <w:r w:rsidR="00790DF4" w:rsidRPr="00C1757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 xml:space="preserve"> de Ordine </w:t>
      </w:r>
      <w:proofErr w:type="spellStart"/>
      <w:r w:rsidR="00790DF4" w:rsidRPr="00C1757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Publică</w:t>
      </w:r>
      <w:proofErr w:type="spellEnd"/>
      <w:r w:rsidR="00790DF4" w:rsidRPr="00C1757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 xml:space="preserve"> </w:t>
      </w:r>
      <w:r w:rsidR="00790DF4" w:rsidRPr="00C1757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lastRenderedPageBreak/>
        <w:t>Vrancea</w:t>
      </w:r>
      <w:r w:rsidR="00790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90DF4">
        <w:rPr>
          <w:rFonts w:ascii="Times New Roman" w:hAnsi="Times New Roman" w:cs="Times New Roman"/>
          <w:color w:val="000000" w:themeColor="text1"/>
          <w:sz w:val="28"/>
          <w:szCs w:val="28"/>
        </w:rPr>
        <w:t>intrucat</w:t>
      </w:r>
      <w:proofErr w:type="spellEnd"/>
      <w:r w:rsidRPr="00C1757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C1757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</w:t>
      </w:r>
      <w:proofErr w:type="spellEnd"/>
      <w:r w:rsidRPr="00C1757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C1757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fost</w:t>
      </w:r>
      <w:proofErr w:type="spellEnd"/>
      <w:r w:rsidRPr="00C1757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C1757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adoptata</w:t>
      </w:r>
      <w:proofErr w:type="spellEnd"/>
      <w:r w:rsidRPr="00C1757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C175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cu</w:t>
      </w:r>
      <w:proofErr w:type="spellEnd"/>
      <w:r w:rsidRPr="00C175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C175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încălcarea</w:t>
      </w:r>
      <w:proofErr w:type="spellEnd"/>
      <w:r w:rsidRPr="00C175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C175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prevederilor</w:t>
      </w:r>
      <w:proofErr w:type="spellEnd"/>
      <w:r w:rsidRPr="00C175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C175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referitoare</w:t>
      </w:r>
      <w:proofErr w:type="spellEnd"/>
      <w:r w:rsidRPr="00C175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 xml:space="preserve"> la </w:t>
      </w:r>
      <w:proofErr w:type="spellStart"/>
      <w:r w:rsidRPr="00C1757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fr-FR"/>
        </w:rPr>
        <w:t>conflictul</w:t>
      </w:r>
      <w:proofErr w:type="spellEnd"/>
      <w:r w:rsidRPr="00C1757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de </w:t>
      </w:r>
      <w:proofErr w:type="spellStart"/>
      <w:r w:rsidRPr="00C1757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fr-FR"/>
        </w:rPr>
        <w:t>interese</w:t>
      </w:r>
      <w:proofErr w:type="spellEnd"/>
      <w:r w:rsidRPr="00C175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 xml:space="preserve"> si </w:t>
      </w:r>
      <w:proofErr w:type="spellStart"/>
      <w:r w:rsidRPr="00C175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drept</w:t>
      </w:r>
      <w:proofErr w:type="spellEnd"/>
      <w:r w:rsidRPr="00C175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C175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urmare</w:t>
      </w:r>
      <w:proofErr w:type="spellEnd"/>
      <w:r w:rsidRPr="00C175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 xml:space="preserve"> este  </w:t>
      </w:r>
      <w:proofErr w:type="spellStart"/>
      <w:r w:rsidRPr="00C175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lovita</w:t>
      </w:r>
      <w:proofErr w:type="spellEnd"/>
      <w:r w:rsidRPr="00C175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 xml:space="preserve"> de </w:t>
      </w:r>
      <w:proofErr w:type="spellStart"/>
      <w:r w:rsidRPr="00C175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nulitate</w:t>
      </w:r>
      <w:proofErr w:type="spellEnd"/>
      <w:r w:rsidRPr="00C175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C175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absoluta</w:t>
      </w:r>
      <w:proofErr w:type="spellEnd"/>
      <w:r w:rsidR="00790D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.</w:t>
      </w:r>
    </w:p>
    <w:p w14:paraId="5C241668" w14:textId="28115FFE" w:rsidR="00F977D7" w:rsidRPr="0048066C" w:rsidRDefault="0025100E" w:rsidP="00C96330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Epuizandu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-se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punctele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înscrise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ordinea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zi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21966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presedintele</w:t>
      </w:r>
      <w:proofErr w:type="spellEnd"/>
      <w:r w:rsidR="00F21966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F51A8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F21966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onsiliului</w:t>
      </w:r>
      <w:proofErr w:type="spellEnd"/>
      <w:r w:rsidR="00F21966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FF51A8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j</w:t>
      </w:r>
      <w:r w:rsidR="00F21966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udetean</w:t>
      </w:r>
      <w:proofErr w:type="spellEnd"/>
      <w:r w:rsidR="00F21966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gram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declarat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închise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lucrările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şedinţei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ordinare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Consiliului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Judetean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Vrancea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r w:rsidR="004A63FC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08 </w:t>
      </w:r>
      <w:proofErr w:type="spellStart"/>
      <w:r w:rsidR="004A63FC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iulie</w:t>
      </w:r>
      <w:proofErr w:type="spellEnd"/>
      <w:r w:rsidR="000C3DDE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="00790D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316237B" w14:textId="77777777" w:rsidR="00F977D7" w:rsidRPr="0048066C" w:rsidRDefault="00F977D7" w:rsidP="00C96330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125665" w14:textId="6D4AD266" w:rsidR="00214D2C" w:rsidRPr="0048066C" w:rsidRDefault="00214D2C" w:rsidP="00C96330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Preşedintele</w:t>
      </w:r>
      <w:proofErr w:type="spellEnd"/>
    </w:p>
    <w:p w14:paraId="368921CE" w14:textId="77777777" w:rsidR="00214D2C" w:rsidRPr="0048066C" w:rsidRDefault="00214D2C" w:rsidP="00C96330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Consiliului</w:t>
      </w:r>
      <w:proofErr w:type="spellEnd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Judeţean</w:t>
      </w:r>
      <w:proofErr w:type="spellEnd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Vrancea</w:t>
      </w:r>
      <w:proofErr w:type="spellEnd"/>
    </w:p>
    <w:p w14:paraId="45E2AFC1" w14:textId="31E267F0" w:rsidR="00214D2C" w:rsidRPr="0048066C" w:rsidRDefault="00214D2C" w:rsidP="00C96330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Cătălin</w:t>
      </w:r>
      <w:proofErr w:type="spellEnd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90DF4"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TOMA</w:t>
      </w:r>
    </w:p>
    <w:p w14:paraId="247D69BD" w14:textId="5BB8D081" w:rsidR="00214D2C" w:rsidRPr="0048066C" w:rsidRDefault="00214D2C" w:rsidP="00C96330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23BBEE" w14:textId="0F012E02" w:rsidR="007825B9" w:rsidRPr="0048066C" w:rsidRDefault="007825B9" w:rsidP="00C96330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2BDBA0" w14:textId="77777777" w:rsidR="00B512CB" w:rsidRPr="0048066C" w:rsidRDefault="00B512CB" w:rsidP="00C96330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942FF6" w14:textId="1C52BD0B" w:rsidR="00214D2C" w:rsidRPr="0048066C" w:rsidRDefault="00214D2C" w:rsidP="00C96330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</w:t>
      </w:r>
      <w:r w:rsidR="0000436B"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</w:t>
      </w:r>
      <w:r w:rsidR="003E22E7"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</w:t>
      </w:r>
      <w:r w:rsidR="0000436B"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</w:t>
      </w:r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Secretar</w:t>
      </w:r>
      <w:proofErr w:type="spellEnd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general al </w:t>
      </w:r>
      <w:proofErr w:type="spellStart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județului</w:t>
      </w:r>
      <w:proofErr w:type="spellEnd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0E5FCB99" w14:textId="61ED75D9" w:rsidR="00214D2C" w:rsidRPr="0048066C" w:rsidRDefault="00214D2C" w:rsidP="00C96330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</w:t>
      </w:r>
      <w:r w:rsidR="0000436B"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</w:t>
      </w:r>
      <w:r w:rsidR="003E22E7"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</w:t>
      </w:r>
      <w:r w:rsidR="0000436B"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Raluca Dan</w:t>
      </w:r>
    </w:p>
    <w:sectPr w:rsidR="00214D2C" w:rsidRPr="0048066C" w:rsidSect="00E74B39">
      <w:footerReference w:type="default" r:id="rId8"/>
      <w:pgSz w:w="11906" w:h="16838"/>
      <w:pgMar w:top="993" w:right="1133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39BDB" w14:textId="77777777" w:rsidR="00A07430" w:rsidRDefault="00A07430" w:rsidP="00B54C7D">
      <w:pPr>
        <w:spacing w:after="0" w:line="240" w:lineRule="auto"/>
      </w:pPr>
      <w:r>
        <w:separator/>
      </w:r>
    </w:p>
  </w:endnote>
  <w:endnote w:type="continuationSeparator" w:id="0">
    <w:p w14:paraId="6A67C24E" w14:textId="77777777" w:rsidR="00A07430" w:rsidRDefault="00A07430" w:rsidP="00B5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0087108"/>
      <w:docPartObj>
        <w:docPartGallery w:val="Page Numbers (Bottom of Page)"/>
        <w:docPartUnique/>
      </w:docPartObj>
    </w:sdtPr>
    <w:sdtEndPr/>
    <w:sdtContent>
      <w:p w14:paraId="08668A56" w14:textId="03D9C879" w:rsidR="00B54C7D" w:rsidRDefault="00B54C7D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65E42748" w14:textId="77777777" w:rsidR="00B54C7D" w:rsidRDefault="00B54C7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33F82" w14:textId="77777777" w:rsidR="00A07430" w:rsidRDefault="00A07430" w:rsidP="00B54C7D">
      <w:pPr>
        <w:spacing w:after="0" w:line="240" w:lineRule="auto"/>
      </w:pPr>
      <w:r>
        <w:separator/>
      </w:r>
    </w:p>
  </w:footnote>
  <w:footnote w:type="continuationSeparator" w:id="0">
    <w:p w14:paraId="4DBF5EB7" w14:textId="77777777" w:rsidR="00A07430" w:rsidRDefault="00A07430" w:rsidP="00B5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C6D1B"/>
    <w:multiLevelType w:val="hybridMultilevel"/>
    <w:tmpl w:val="FCEA3712"/>
    <w:lvl w:ilvl="0" w:tplc="81C85A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8325F4"/>
    <w:multiLevelType w:val="multilevel"/>
    <w:tmpl w:val="8252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72260"/>
    <w:multiLevelType w:val="multilevel"/>
    <w:tmpl w:val="2BC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o-R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9C04AF"/>
    <w:multiLevelType w:val="hybridMultilevel"/>
    <w:tmpl w:val="7B76DF42"/>
    <w:lvl w:ilvl="0" w:tplc="96467BEA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8"/>
    <w:rsid w:val="00000172"/>
    <w:rsid w:val="000022DB"/>
    <w:rsid w:val="00002F54"/>
    <w:rsid w:val="0000436B"/>
    <w:rsid w:val="00006E10"/>
    <w:rsid w:val="00012FF0"/>
    <w:rsid w:val="00014AF4"/>
    <w:rsid w:val="0001539B"/>
    <w:rsid w:val="000165F2"/>
    <w:rsid w:val="00016B6B"/>
    <w:rsid w:val="000216C8"/>
    <w:rsid w:val="00022013"/>
    <w:rsid w:val="00023C93"/>
    <w:rsid w:val="000255F5"/>
    <w:rsid w:val="00027541"/>
    <w:rsid w:val="0003027C"/>
    <w:rsid w:val="00030975"/>
    <w:rsid w:val="00031256"/>
    <w:rsid w:val="000320D1"/>
    <w:rsid w:val="00033398"/>
    <w:rsid w:val="0003551E"/>
    <w:rsid w:val="00035A37"/>
    <w:rsid w:val="0004062C"/>
    <w:rsid w:val="00040FF2"/>
    <w:rsid w:val="00041C68"/>
    <w:rsid w:val="000424BF"/>
    <w:rsid w:val="0004587F"/>
    <w:rsid w:val="00054C2B"/>
    <w:rsid w:val="00065102"/>
    <w:rsid w:val="00067B29"/>
    <w:rsid w:val="00067ECB"/>
    <w:rsid w:val="000714D0"/>
    <w:rsid w:val="0007189A"/>
    <w:rsid w:val="00074F67"/>
    <w:rsid w:val="00081FA8"/>
    <w:rsid w:val="00082B2B"/>
    <w:rsid w:val="00084F60"/>
    <w:rsid w:val="000913E5"/>
    <w:rsid w:val="0009169B"/>
    <w:rsid w:val="000928CC"/>
    <w:rsid w:val="00094897"/>
    <w:rsid w:val="00094BA8"/>
    <w:rsid w:val="000A1AAC"/>
    <w:rsid w:val="000A257E"/>
    <w:rsid w:val="000A2CDD"/>
    <w:rsid w:val="000A4B95"/>
    <w:rsid w:val="000B24EC"/>
    <w:rsid w:val="000B2A3F"/>
    <w:rsid w:val="000B2EF1"/>
    <w:rsid w:val="000B305A"/>
    <w:rsid w:val="000B6048"/>
    <w:rsid w:val="000C2A8F"/>
    <w:rsid w:val="000C3DDE"/>
    <w:rsid w:val="000C48C0"/>
    <w:rsid w:val="000C5964"/>
    <w:rsid w:val="000D32F5"/>
    <w:rsid w:val="000D3B5B"/>
    <w:rsid w:val="000D41FD"/>
    <w:rsid w:val="000E1584"/>
    <w:rsid w:val="000E42C2"/>
    <w:rsid w:val="000F078D"/>
    <w:rsid w:val="000F0A44"/>
    <w:rsid w:val="000F17AD"/>
    <w:rsid w:val="000F290C"/>
    <w:rsid w:val="000F78AD"/>
    <w:rsid w:val="000F7A09"/>
    <w:rsid w:val="00100C06"/>
    <w:rsid w:val="00101A89"/>
    <w:rsid w:val="001044B9"/>
    <w:rsid w:val="00107528"/>
    <w:rsid w:val="00112463"/>
    <w:rsid w:val="001143E5"/>
    <w:rsid w:val="00115771"/>
    <w:rsid w:val="00116DCC"/>
    <w:rsid w:val="0012054F"/>
    <w:rsid w:val="001229D4"/>
    <w:rsid w:val="001238FE"/>
    <w:rsid w:val="00123AF3"/>
    <w:rsid w:val="001256A9"/>
    <w:rsid w:val="00125DCD"/>
    <w:rsid w:val="001316AE"/>
    <w:rsid w:val="00133C95"/>
    <w:rsid w:val="00134824"/>
    <w:rsid w:val="00134837"/>
    <w:rsid w:val="00137C9C"/>
    <w:rsid w:val="00141D3E"/>
    <w:rsid w:val="00144491"/>
    <w:rsid w:val="0014533F"/>
    <w:rsid w:val="00145FC1"/>
    <w:rsid w:val="001466C9"/>
    <w:rsid w:val="0015272C"/>
    <w:rsid w:val="001533C5"/>
    <w:rsid w:val="001567B5"/>
    <w:rsid w:val="00161E94"/>
    <w:rsid w:val="00163281"/>
    <w:rsid w:val="00166909"/>
    <w:rsid w:val="00171B24"/>
    <w:rsid w:val="0017444F"/>
    <w:rsid w:val="00174A18"/>
    <w:rsid w:val="00174E70"/>
    <w:rsid w:val="00174EE0"/>
    <w:rsid w:val="001750BD"/>
    <w:rsid w:val="00175D0E"/>
    <w:rsid w:val="00176004"/>
    <w:rsid w:val="00177F2E"/>
    <w:rsid w:val="0018269E"/>
    <w:rsid w:val="00182EBD"/>
    <w:rsid w:val="001833A5"/>
    <w:rsid w:val="0018356A"/>
    <w:rsid w:val="00185224"/>
    <w:rsid w:val="00191C73"/>
    <w:rsid w:val="001A12A1"/>
    <w:rsid w:val="001A1414"/>
    <w:rsid w:val="001A1B2E"/>
    <w:rsid w:val="001A29E8"/>
    <w:rsid w:val="001A3124"/>
    <w:rsid w:val="001A7513"/>
    <w:rsid w:val="001A7883"/>
    <w:rsid w:val="001A79DC"/>
    <w:rsid w:val="001B0C31"/>
    <w:rsid w:val="001B16EB"/>
    <w:rsid w:val="001B2F81"/>
    <w:rsid w:val="001B4AFB"/>
    <w:rsid w:val="001B5E77"/>
    <w:rsid w:val="001C11BA"/>
    <w:rsid w:val="001C3EB1"/>
    <w:rsid w:val="001C4814"/>
    <w:rsid w:val="001C6588"/>
    <w:rsid w:val="001D007C"/>
    <w:rsid w:val="001D12EB"/>
    <w:rsid w:val="001E25FB"/>
    <w:rsid w:val="001E3499"/>
    <w:rsid w:val="001E4E4A"/>
    <w:rsid w:val="001E6C29"/>
    <w:rsid w:val="001E7BBD"/>
    <w:rsid w:val="001F2DB0"/>
    <w:rsid w:val="001F5B41"/>
    <w:rsid w:val="001F5C9B"/>
    <w:rsid w:val="00201BE4"/>
    <w:rsid w:val="00202557"/>
    <w:rsid w:val="0020349B"/>
    <w:rsid w:val="00205D4B"/>
    <w:rsid w:val="00205EE9"/>
    <w:rsid w:val="002074CF"/>
    <w:rsid w:val="00207D1A"/>
    <w:rsid w:val="00207EBF"/>
    <w:rsid w:val="002132F3"/>
    <w:rsid w:val="002143A5"/>
    <w:rsid w:val="00214D2C"/>
    <w:rsid w:val="0021511A"/>
    <w:rsid w:val="002178C9"/>
    <w:rsid w:val="00217BA4"/>
    <w:rsid w:val="00220826"/>
    <w:rsid w:val="00221BF0"/>
    <w:rsid w:val="00221DC6"/>
    <w:rsid w:val="00221FF6"/>
    <w:rsid w:val="00222416"/>
    <w:rsid w:val="00225ABF"/>
    <w:rsid w:val="00225F15"/>
    <w:rsid w:val="002328CD"/>
    <w:rsid w:val="00234137"/>
    <w:rsid w:val="002355D4"/>
    <w:rsid w:val="002357AA"/>
    <w:rsid w:val="00236E05"/>
    <w:rsid w:val="00240412"/>
    <w:rsid w:val="00242CAA"/>
    <w:rsid w:val="00242EE4"/>
    <w:rsid w:val="00243583"/>
    <w:rsid w:val="00243933"/>
    <w:rsid w:val="0024584F"/>
    <w:rsid w:val="0025100E"/>
    <w:rsid w:val="00252641"/>
    <w:rsid w:val="0025265D"/>
    <w:rsid w:val="002560B1"/>
    <w:rsid w:val="00261898"/>
    <w:rsid w:val="002626F2"/>
    <w:rsid w:val="002627CF"/>
    <w:rsid w:val="00262DC9"/>
    <w:rsid w:val="002642D0"/>
    <w:rsid w:val="002663E7"/>
    <w:rsid w:val="00266BA0"/>
    <w:rsid w:val="002672E4"/>
    <w:rsid w:val="002673E3"/>
    <w:rsid w:val="00271400"/>
    <w:rsid w:val="002719D1"/>
    <w:rsid w:val="00277A94"/>
    <w:rsid w:val="0028180B"/>
    <w:rsid w:val="002818A0"/>
    <w:rsid w:val="002848D6"/>
    <w:rsid w:val="00285567"/>
    <w:rsid w:val="00286B55"/>
    <w:rsid w:val="00290DA7"/>
    <w:rsid w:val="002A048D"/>
    <w:rsid w:val="002A0898"/>
    <w:rsid w:val="002A2498"/>
    <w:rsid w:val="002A2C57"/>
    <w:rsid w:val="002A3B6D"/>
    <w:rsid w:val="002A53BF"/>
    <w:rsid w:val="002B1441"/>
    <w:rsid w:val="002B7F13"/>
    <w:rsid w:val="002C08A3"/>
    <w:rsid w:val="002C20F7"/>
    <w:rsid w:val="002C5DA2"/>
    <w:rsid w:val="002C65D7"/>
    <w:rsid w:val="002C6B79"/>
    <w:rsid w:val="002C74BD"/>
    <w:rsid w:val="002C7E5B"/>
    <w:rsid w:val="002D15AA"/>
    <w:rsid w:val="002D1A58"/>
    <w:rsid w:val="002D2539"/>
    <w:rsid w:val="002D2EAE"/>
    <w:rsid w:val="002D3E49"/>
    <w:rsid w:val="002D3EBF"/>
    <w:rsid w:val="002D7222"/>
    <w:rsid w:val="002E048F"/>
    <w:rsid w:val="002E4D46"/>
    <w:rsid w:val="002E79C4"/>
    <w:rsid w:val="002F1026"/>
    <w:rsid w:val="002F1630"/>
    <w:rsid w:val="002F467E"/>
    <w:rsid w:val="002F5708"/>
    <w:rsid w:val="002F58E0"/>
    <w:rsid w:val="00300F5B"/>
    <w:rsid w:val="00301D89"/>
    <w:rsid w:val="0030446C"/>
    <w:rsid w:val="00305E49"/>
    <w:rsid w:val="00306C84"/>
    <w:rsid w:val="0031116F"/>
    <w:rsid w:val="003142D0"/>
    <w:rsid w:val="003249D9"/>
    <w:rsid w:val="003276A5"/>
    <w:rsid w:val="003320CA"/>
    <w:rsid w:val="00332719"/>
    <w:rsid w:val="00332E8F"/>
    <w:rsid w:val="0033419A"/>
    <w:rsid w:val="003360C7"/>
    <w:rsid w:val="003363F5"/>
    <w:rsid w:val="00336547"/>
    <w:rsid w:val="00336B8C"/>
    <w:rsid w:val="00336FAD"/>
    <w:rsid w:val="003445B4"/>
    <w:rsid w:val="00344E72"/>
    <w:rsid w:val="0035305B"/>
    <w:rsid w:val="003530AC"/>
    <w:rsid w:val="00354DF8"/>
    <w:rsid w:val="003566FD"/>
    <w:rsid w:val="00357481"/>
    <w:rsid w:val="00357F4B"/>
    <w:rsid w:val="00363732"/>
    <w:rsid w:val="0036406D"/>
    <w:rsid w:val="00364135"/>
    <w:rsid w:val="00370CFE"/>
    <w:rsid w:val="00372C97"/>
    <w:rsid w:val="0037387C"/>
    <w:rsid w:val="00373A40"/>
    <w:rsid w:val="00374AB7"/>
    <w:rsid w:val="003768A2"/>
    <w:rsid w:val="00376EAC"/>
    <w:rsid w:val="0037797E"/>
    <w:rsid w:val="00377B92"/>
    <w:rsid w:val="003815D0"/>
    <w:rsid w:val="00382CF7"/>
    <w:rsid w:val="00383579"/>
    <w:rsid w:val="003860F0"/>
    <w:rsid w:val="00387FB1"/>
    <w:rsid w:val="00387FD2"/>
    <w:rsid w:val="0039328C"/>
    <w:rsid w:val="00394B8D"/>
    <w:rsid w:val="0039701D"/>
    <w:rsid w:val="00397B5C"/>
    <w:rsid w:val="003A0671"/>
    <w:rsid w:val="003A11DB"/>
    <w:rsid w:val="003A1770"/>
    <w:rsid w:val="003A1AC2"/>
    <w:rsid w:val="003A41EE"/>
    <w:rsid w:val="003A7277"/>
    <w:rsid w:val="003B1AE2"/>
    <w:rsid w:val="003B522C"/>
    <w:rsid w:val="003C0ECB"/>
    <w:rsid w:val="003C2632"/>
    <w:rsid w:val="003C30A7"/>
    <w:rsid w:val="003C388E"/>
    <w:rsid w:val="003C3BAA"/>
    <w:rsid w:val="003C54C6"/>
    <w:rsid w:val="003C6BD7"/>
    <w:rsid w:val="003D0066"/>
    <w:rsid w:val="003D1AA2"/>
    <w:rsid w:val="003D2464"/>
    <w:rsid w:val="003D55E0"/>
    <w:rsid w:val="003D5D04"/>
    <w:rsid w:val="003D73DF"/>
    <w:rsid w:val="003E0E82"/>
    <w:rsid w:val="003E22E7"/>
    <w:rsid w:val="003E3858"/>
    <w:rsid w:val="003E6E4B"/>
    <w:rsid w:val="003F0401"/>
    <w:rsid w:val="003F185E"/>
    <w:rsid w:val="003F3304"/>
    <w:rsid w:val="0040035C"/>
    <w:rsid w:val="0040102E"/>
    <w:rsid w:val="00404446"/>
    <w:rsid w:val="0040469A"/>
    <w:rsid w:val="00404E91"/>
    <w:rsid w:val="00407CDB"/>
    <w:rsid w:val="00410111"/>
    <w:rsid w:val="00411537"/>
    <w:rsid w:val="0041636A"/>
    <w:rsid w:val="00420CAC"/>
    <w:rsid w:val="00420EE8"/>
    <w:rsid w:val="00421233"/>
    <w:rsid w:val="0042229A"/>
    <w:rsid w:val="00422E55"/>
    <w:rsid w:val="0042511A"/>
    <w:rsid w:val="0042547B"/>
    <w:rsid w:val="004260EB"/>
    <w:rsid w:val="00426DB5"/>
    <w:rsid w:val="004278E3"/>
    <w:rsid w:val="00427C7B"/>
    <w:rsid w:val="00433ED7"/>
    <w:rsid w:val="00433F42"/>
    <w:rsid w:val="0043468F"/>
    <w:rsid w:val="0043631D"/>
    <w:rsid w:val="00440512"/>
    <w:rsid w:val="00442199"/>
    <w:rsid w:val="00443CF3"/>
    <w:rsid w:val="0044406E"/>
    <w:rsid w:val="004448BD"/>
    <w:rsid w:val="00450FFF"/>
    <w:rsid w:val="00454BBF"/>
    <w:rsid w:val="00456585"/>
    <w:rsid w:val="004578E0"/>
    <w:rsid w:val="00460BE6"/>
    <w:rsid w:val="004713B1"/>
    <w:rsid w:val="00471485"/>
    <w:rsid w:val="00471546"/>
    <w:rsid w:val="004728A6"/>
    <w:rsid w:val="00473C02"/>
    <w:rsid w:val="0047524B"/>
    <w:rsid w:val="00476DE6"/>
    <w:rsid w:val="00477687"/>
    <w:rsid w:val="00480271"/>
    <w:rsid w:val="0048066C"/>
    <w:rsid w:val="00484367"/>
    <w:rsid w:val="00486654"/>
    <w:rsid w:val="004872DE"/>
    <w:rsid w:val="00490223"/>
    <w:rsid w:val="004914E2"/>
    <w:rsid w:val="00491CFD"/>
    <w:rsid w:val="0049221C"/>
    <w:rsid w:val="00494615"/>
    <w:rsid w:val="00495397"/>
    <w:rsid w:val="0049739D"/>
    <w:rsid w:val="004A17E0"/>
    <w:rsid w:val="004A1932"/>
    <w:rsid w:val="004A1985"/>
    <w:rsid w:val="004A55B3"/>
    <w:rsid w:val="004A5E34"/>
    <w:rsid w:val="004A5FC4"/>
    <w:rsid w:val="004A63FC"/>
    <w:rsid w:val="004A7787"/>
    <w:rsid w:val="004B141A"/>
    <w:rsid w:val="004B1E29"/>
    <w:rsid w:val="004B356F"/>
    <w:rsid w:val="004B78AC"/>
    <w:rsid w:val="004C1AFC"/>
    <w:rsid w:val="004C33C1"/>
    <w:rsid w:val="004C51CF"/>
    <w:rsid w:val="004D0B40"/>
    <w:rsid w:val="004D1829"/>
    <w:rsid w:val="004D1A34"/>
    <w:rsid w:val="004D1E9B"/>
    <w:rsid w:val="004D3225"/>
    <w:rsid w:val="004E1BDE"/>
    <w:rsid w:val="004E2D33"/>
    <w:rsid w:val="004E3541"/>
    <w:rsid w:val="004E3DE9"/>
    <w:rsid w:val="004E637B"/>
    <w:rsid w:val="004E6AA4"/>
    <w:rsid w:val="004F0F99"/>
    <w:rsid w:val="004F1291"/>
    <w:rsid w:val="004F2F10"/>
    <w:rsid w:val="004F4735"/>
    <w:rsid w:val="004F5CA2"/>
    <w:rsid w:val="004F7494"/>
    <w:rsid w:val="004F7B34"/>
    <w:rsid w:val="00501798"/>
    <w:rsid w:val="005023D8"/>
    <w:rsid w:val="00502D16"/>
    <w:rsid w:val="00503539"/>
    <w:rsid w:val="00504A2E"/>
    <w:rsid w:val="005057F8"/>
    <w:rsid w:val="005060E5"/>
    <w:rsid w:val="00506D0F"/>
    <w:rsid w:val="0050746D"/>
    <w:rsid w:val="00507749"/>
    <w:rsid w:val="00516737"/>
    <w:rsid w:val="00516C81"/>
    <w:rsid w:val="00525008"/>
    <w:rsid w:val="00525164"/>
    <w:rsid w:val="005254CE"/>
    <w:rsid w:val="00526AF9"/>
    <w:rsid w:val="00531606"/>
    <w:rsid w:val="00531A5F"/>
    <w:rsid w:val="00531ECC"/>
    <w:rsid w:val="005324B2"/>
    <w:rsid w:val="00532AFE"/>
    <w:rsid w:val="00533FC0"/>
    <w:rsid w:val="005345CA"/>
    <w:rsid w:val="00534E9D"/>
    <w:rsid w:val="005354D1"/>
    <w:rsid w:val="0053776C"/>
    <w:rsid w:val="00537965"/>
    <w:rsid w:val="00541FBD"/>
    <w:rsid w:val="00544F38"/>
    <w:rsid w:val="005476BE"/>
    <w:rsid w:val="00552EF1"/>
    <w:rsid w:val="00555284"/>
    <w:rsid w:val="00555485"/>
    <w:rsid w:val="00556AE8"/>
    <w:rsid w:val="00557DBB"/>
    <w:rsid w:val="00564345"/>
    <w:rsid w:val="00565056"/>
    <w:rsid w:val="005652B4"/>
    <w:rsid w:val="0056571D"/>
    <w:rsid w:val="005666C1"/>
    <w:rsid w:val="00566847"/>
    <w:rsid w:val="00566AF0"/>
    <w:rsid w:val="0056767E"/>
    <w:rsid w:val="0057064E"/>
    <w:rsid w:val="0057387E"/>
    <w:rsid w:val="00574A39"/>
    <w:rsid w:val="00575773"/>
    <w:rsid w:val="005767B3"/>
    <w:rsid w:val="00581083"/>
    <w:rsid w:val="0058203D"/>
    <w:rsid w:val="0058441F"/>
    <w:rsid w:val="00586E1C"/>
    <w:rsid w:val="00586EBD"/>
    <w:rsid w:val="0059255A"/>
    <w:rsid w:val="005936E7"/>
    <w:rsid w:val="00597077"/>
    <w:rsid w:val="005A1636"/>
    <w:rsid w:val="005A31E7"/>
    <w:rsid w:val="005A4F4C"/>
    <w:rsid w:val="005A6C50"/>
    <w:rsid w:val="005B03FC"/>
    <w:rsid w:val="005B0F78"/>
    <w:rsid w:val="005B3890"/>
    <w:rsid w:val="005B3F91"/>
    <w:rsid w:val="005B474E"/>
    <w:rsid w:val="005B5CD9"/>
    <w:rsid w:val="005B696E"/>
    <w:rsid w:val="005C1973"/>
    <w:rsid w:val="005C4207"/>
    <w:rsid w:val="005C67B9"/>
    <w:rsid w:val="005D0F9E"/>
    <w:rsid w:val="005D11A0"/>
    <w:rsid w:val="005D15DC"/>
    <w:rsid w:val="005D3265"/>
    <w:rsid w:val="005D52D9"/>
    <w:rsid w:val="005E07E3"/>
    <w:rsid w:val="005E1885"/>
    <w:rsid w:val="005E2369"/>
    <w:rsid w:val="005E2D57"/>
    <w:rsid w:val="005E63DE"/>
    <w:rsid w:val="005E6B8B"/>
    <w:rsid w:val="005F1069"/>
    <w:rsid w:val="005F1AD5"/>
    <w:rsid w:val="005F1B42"/>
    <w:rsid w:val="005F2463"/>
    <w:rsid w:val="005F3A5E"/>
    <w:rsid w:val="005F3CAD"/>
    <w:rsid w:val="005F55A8"/>
    <w:rsid w:val="0060094E"/>
    <w:rsid w:val="00602EEB"/>
    <w:rsid w:val="00604222"/>
    <w:rsid w:val="006065CD"/>
    <w:rsid w:val="00610C7F"/>
    <w:rsid w:val="0061140B"/>
    <w:rsid w:val="006116F3"/>
    <w:rsid w:val="00613737"/>
    <w:rsid w:val="006156E3"/>
    <w:rsid w:val="006161EE"/>
    <w:rsid w:val="00616368"/>
    <w:rsid w:val="00616F51"/>
    <w:rsid w:val="0061725B"/>
    <w:rsid w:val="006173D2"/>
    <w:rsid w:val="006233DA"/>
    <w:rsid w:val="00623EB6"/>
    <w:rsid w:val="006256B6"/>
    <w:rsid w:val="00626721"/>
    <w:rsid w:val="006300D3"/>
    <w:rsid w:val="00634000"/>
    <w:rsid w:val="00634D2D"/>
    <w:rsid w:val="00635033"/>
    <w:rsid w:val="00635787"/>
    <w:rsid w:val="00635C7F"/>
    <w:rsid w:val="00636192"/>
    <w:rsid w:val="00641073"/>
    <w:rsid w:val="00643E79"/>
    <w:rsid w:val="0064514B"/>
    <w:rsid w:val="00653347"/>
    <w:rsid w:val="006535D5"/>
    <w:rsid w:val="00653834"/>
    <w:rsid w:val="00660D16"/>
    <w:rsid w:val="0066159D"/>
    <w:rsid w:val="00664D84"/>
    <w:rsid w:val="00665E25"/>
    <w:rsid w:val="006671CB"/>
    <w:rsid w:val="0067009D"/>
    <w:rsid w:val="0067207A"/>
    <w:rsid w:val="00673DB8"/>
    <w:rsid w:val="00676C03"/>
    <w:rsid w:val="00681DBD"/>
    <w:rsid w:val="00682B12"/>
    <w:rsid w:val="00683788"/>
    <w:rsid w:val="00684141"/>
    <w:rsid w:val="0068488C"/>
    <w:rsid w:val="0069014B"/>
    <w:rsid w:val="00690482"/>
    <w:rsid w:val="00696D27"/>
    <w:rsid w:val="00696F96"/>
    <w:rsid w:val="006A5204"/>
    <w:rsid w:val="006A7438"/>
    <w:rsid w:val="006B0D48"/>
    <w:rsid w:val="006B17E6"/>
    <w:rsid w:val="006B4422"/>
    <w:rsid w:val="006C1163"/>
    <w:rsid w:val="006C159F"/>
    <w:rsid w:val="006C4AC5"/>
    <w:rsid w:val="006C5BB9"/>
    <w:rsid w:val="006D0873"/>
    <w:rsid w:val="006D248F"/>
    <w:rsid w:val="006D4561"/>
    <w:rsid w:val="006D7FE5"/>
    <w:rsid w:val="006E03C9"/>
    <w:rsid w:val="006E05D0"/>
    <w:rsid w:val="006E15F7"/>
    <w:rsid w:val="006E38E1"/>
    <w:rsid w:val="006E5BD6"/>
    <w:rsid w:val="006E664B"/>
    <w:rsid w:val="006E6721"/>
    <w:rsid w:val="006F0572"/>
    <w:rsid w:val="006F15BC"/>
    <w:rsid w:val="006F27C0"/>
    <w:rsid w:val="006F2876"/>
    <w:rsid w:val="006F5D11"/>
    <w:rsid w:val="007003EA"/>
    <w:rsid w:val="007030C5"/>
    <w:rsid w:val="00703BAB"/>
    <w:rsid w:val="007042C3"/>
    <w:rsid w:val="00707561"/>
    <w:rsid w:val="0071389D"/>
    <w:rsid w:val="007141EE"/>
    <w:rsid w:val="00714F62"/>
    <w:rsid w:val="007150BE"/>
    <w:rsid w:val="0071541C"/>
    <w:rsid w:val="007158DF"/>
    <w:rsid w:val="007158F5"/>
    <w:rsid w:val="00715B01"/>
    <w:rsid w:val="007206FE"/>
    <w:rsid w:val="007207CF"/>
    <w:rsid w:val="00721033"/>
    <w:rsid w:val="0072553E"/>
    <w:rsid w:val="007256EA"/>
    <w:rsid w:val="0072597A"/>
    <w:rsid w:val="00727192"/>
    <w:rsid w:val="007326DD"/>
    <w:rsid w:val="00733C97"/>
    <w:rsid w:val="00736E41"/>
    <w:rsid w:val="00737FE2"/>
    <w:rsid w:val="00740199"/>
    <w:rsid w:val="00740390"/>
    <w:rsid w:val="00740395"/>
    <w:rsid w:val="007409A0"/>
    <w:rsid w:val="00743D59"/>
    <w:rsid w:val="00745F75"/>
    <w:rsid w:val="00747E26"/>
    <w:rsid w:val="007501B3"/>
    <w:rsid w:val="00750AE7"/>
    <w:rsid w:val="00750FF8"/>
    <w:rsid w:val="00751898"/>
    <w:rsid w:val="00751F49"/>
    <w:rsid w:val="00756DD8"/>
    <w:rsid w:val="00760461"/>
    <w:rsid w:val="0076183C"/>
    <w:rsid w:val="00762469"/>
    <w:rsid w:val="00763C95"/>
    <w:rsid w:val="007642A7"/>
    <w:rsid w:val="00770CF0"/>
    <w:rsid w:val="00782070"/>
    <w:rsid w:val="007825B9"/>
    <w:rsid w:val="00782D28"/>
    <w:rsid w:val="00784242"/>
    <w:rsid w:val="0078593B"/>
    <w:rsid w:val="00786064"/>
    <w:rsid w:val="00790A98"/>
    <w:rsid w:val="00790DF4"/>
    <w:rsid w:val="007935E9"/>
    <w:rsid w:val="0079407E"/>
    <w:rsid w:val="00794D53"/>
    <w:rsid w:val="007957FA"/>
    <w:rsid w:val="0079784A"/>
    <w:rsid w:val="007B133F"/>
    <w:rsid w:val="007B142E"/>
    <w:rsid w:val="007B23CE"/>
    <w:rsid w:val="007B3C92"/>
    <w:rsid w:val="007B49AF"/>
    <w:rsid w:val="007B6524"/>
    <w:rsid w:val="007B6D74"/>
    <w:rsid w:val="007B7E14"/>
    <w:rsid w:val="007B7F4C"/>
    <w:rsid w:val="007C096E"/>
    <w:rsid w:val="007C0CB0"/>
    <w:rsid w:val="007C249C"/>
    <w:rsid w:val="007C39DC"/>
    <w:rsid w:val="007C6197"/>
    <w:rsid w:val="007C6F80"/>
    <w:rsid w:val="007C7B1F"/>
    <w:rsid w:val="007D0377"/>
    <w:rsid w:val="007D3E7C"/>
    <w:rsid w:val="007D50E7"/>
    <w:rsid w:val="007D69ED"/>
    <w:rsid w:val="007D6C76"/>
    <w:rsid w:val="007E1A11"/>
    <w:rsid w:val="007E1B50"/>
    <w:rsid w:val="007E2974"/>
    <w:rsid w:val="007E2FD7"/>
    <w:rsid w:val="007E4A11"/>
    <w:rsid w:val="007E5ABE"/>
    <w:rsid w:val="007E5D45"/>
    <w:rsid w:val="007E60B3"/>
    <w:rsid w:val="007F1C15"/>
    <w:rsid w:val="007F7E7C"/>
    <w:rsid w:val="00801C2F"/>
    <w:rsid w:val="00802021"/>
    <w:rsid w:val="00802B1C"/>
    <w:rsid w:val="00804077"/>
    <w:rsid w:val="0080515A"/>
    <w:rsid w:val="00805428"/>
    <w:rsid w:val="0080542C"/>
    <w:rsid w:val="00807217"/>
    <w:rsid w:val="00807C6E"/>
    <w:rsid w:val="00807EAE"/>
    <w:rsid w:val="00810D71"/>
    <w:rsid w:val="00810DA0"/>
    <w:rsid w:val="00813A1B"/>
    <w:rsid w:val="00813CF0"/>
    <w:rsid w:val="00815651"/>
    <w:rsid w:val="00821261"/>
    <w:rsid w:val="00821810"/>
    <w:rsid w:val="00821A21"/>
    <w:rsid w:val="008222FC"/>
    <w:rsid w:val="00825B56"/>
    <w:rsid w:val="008276A5"/>
    <w:rsid w:val="00830237"/>
    <w:rsid w:val="008302EF"/>
    <w:rsid w:val="008308EF"/>
    <w:rsid w:val="00835E00"/>
    <w:rsid w:val="00836D90"/>
    <w:rsid w:val="0084008F"/>
    <w:rsid w:val="008410CC"/>
    <w:rsid w:val="008421E8"/>
    <w:rsid w:val="0084240A"/>
    <w:rsid w:val="008477C4"/>
    <w:rsid w:val="00850BDD"/>
    <w:rsid w:val="0085121E"/>
    <w:rsid w:val="008519D0"/>
    <w:rsid w:val="008524B7"/>
    <w:rsid w:val="008524EF"/>
    <w:rsid w:val="0085596B"/>
    <w:rsid w:val="00857A4F"/>
    <w:rsid w:val="00860F16"/>
    <w:rsid w:val="008620E3"/>
    <w:rsid w:val="00863D09"/>
    <w:rsid w:val="00864EF8"/>
    <w:rsid w:val="00864F14"/>
    <w:rsid w:val="00865DB7"/>
    <w:rsid w:val="00866B1D"/>
    <w:rsid w:val="00872B81"/>
    <w:rsid w:val="008736C3"/>
    <w:rsid w:val="0087602F"/>
    <w:rsid w:val="00881B65"/>
    <w:rsid w:val="00882E5B"/>
    <w:rsid w:val="00887173"/>
    <w:rsid w:val="008928D3"/>
    <w:rsid w:val="0089306D"/>
    <w:rsid w:val="008955BA"/>
    <w:rsid w:val="008A0255"/>
    <w:rsid w:val="008A2655"/>
    <w:rsid w:val="008A561D"/>
    <w:rsid w:val="008B4957"/>
    <w:rsid w:val="008B5EF0"/>
    <w:rsid w:val="008C4050"/>
    <w:rsid w:val="008C5A3F"/>
    <w:rsid w:val="008D1903"/>
    <w:rsid w:val="008D1FC8"/>
    <w:rsid w:val="008D2AB3"/>
    <w:rsid w:val="008D3B70"/>
    <w:rsid w:val="008D43F9"/>
    <w:rsid w:val="008D63EE"/>
    <w:rsid w:val="008E1FA7"/>
    <w:rsid w:val="008E2B87"/>
    <w:rsid w:val="008E3CB5"/>
    <w:rsid w:val="008E4714"/>
    <w:rsid w:val="008E725F"/>
    <w:rsid w:val="008E7BD0"/>
    <w:rsid w:val="008F1319"/>
    <w:rsid w:val="008F5C51"/>
    <w:rsid w:val="008F643C"/>
    <w:rsid w:val="008F6ABE"/>
    <w:rsid w:val="009026B7"/>
    <w:rsid w:val="0090334C"/>
    <w:rsid w:val="0090482A"/>
    <w:rsid w:val="00904B4A"/>
    <w:rsid w:val="00905604"/>
    <w:rsid w:val="00905D2F"/>
    <w:rsid w:val="0090714C"/>
    <w:rsid w:val="00910E7F"/>
    <w:rsid w:val="00912A43"/>
    <w:rsid w:val="00913D1E"/>
    <w:rsid w:val="009149CF"/>
    <w:rsid w:val="0092061D"/>
    <w:rsid w:val="00920957"/>
    <w:rsid w:val="00920AFE"/>
    <w:rsid w:val="00921029"/>
    <w:rsid w:val="009225C5"/>
    <w:rsid w:val="00922F98"/>
    <w:rsid w:val="00923A31"/>
    <w:rsid w:val="009252EC"/>
    <w:rsid w:val="00930D11"/>
    <w:rsid w:val="00930E28"/>
    <w:rsid w:val="00931F96"/>
    <w:rsid w:val="00933A54"/>
    <w:rsid w:val="00934E68"/>
    <w:rsid w:val="00935842"/>
    <w:rsid w:val="00937BF1"/>
    <w:rsid w:val="009413DB"/>
    <w:rsid w:val="00941485"/>
    <w:rsid w:val="00944CF4"/>
    <w:rsid w:val="009461DA"/>
    <w:rsid w:val="00951350"/>
    <w:rsid w:val="00952E7A"/>
    <w:rsid w:val="00955343"/>
    <w:rsid w:val="0095575B"/>
    <w:rsid w:val="009617FF"/>
    <w:rsid w:val="009623DA"/>
    <w:rsid w:val="00964045"/>
    <w:rsid w:val="00964B0B"/>
    <w:rsid w:val="00964D80"/>
    <w:rsid w:val="00964DFD"/>
    <w:rsid w:val="009708DC"/>
    <w:rsid w:val="00970936"/>
    <w:rsid w:val="009751CB"/>
    <w:rsid w:val="00975484"/>
    <w:rsid w:val="00976CA5"/>
    <w:rsid w:val="00982AF3"/>
    <w:rsid w:val="00983F4A"/>
    <w:rsid w:val="009845F7"/>
    <w:rsid w:val="009846F5"/>
    <w:rsid w:val="00985486"/>
    <w:rsid w:val="009866E4"/>
    <w:rsid w:val="009867C6"/>
    <w:rsid w:val="00987B2F"/>
    <w:rsid w:val="00987CD5"/>
    <w:rsid w:val="00990E99"/>
    <w:rsid w:val="00991113"/>
    <w:rsid w:val="009921FF"/>
    <w:rsid w:val="009945C9"/>
    <w:rsid w:val="00994847"/>
    <w:rsid w:val="00996EB9"/>
    <w:rsid w:val="009974E3"/>
    <w:rsid w:val="0099794E"/>
    <w:rsid w:val="0099798D"/>
    <w:rsid w:val="009A06D3"/>
    <w:rsid w:val="009A1BD4"/>
    <w:rsid w:val="009A2BA4"/>
    <w:rsid w:val="009A4EE5"/>
    <w:rsid w:val="009A6193"/>
    <w:rsid w:val="009B23E8"/>
    <w:rsid w:val="009B2EE5"/>
    <w:rsid w:val="009B3B66"/>
    <w:rsid w:val="009B42DB"/>
    <w:rsid w:val="009B5C7E"/>
    <w:rsid w:val="009B6844"/>
    <w:rsid w:val="009C13DC"/>
    <w:rsid w:val="009C185D"/>
    <w:rsid w:val="009C21EF"/>
    <w:rsid w:val="009C4918"/>
    <w:rsid w:val="009C4AA7"/>
    <w:rsid w:val="009C57E8"/>
    <w:rsid w:val="009D296F"/>
    <w:rsid w:val="009D2B2A"/>
    <w:rsid w:val="009D354B"/>
    <w:rsid w:val="009D4141"/>
    <w:rsid w:val="009D5D2F"/>
    <w:rsid w:val="009D62CB"/>
    <w:rsid w:val="009E27A5"/>
    <w:rsid w:val="009E36DD"/>
    <w:rsid w:val="009E3C3A"/>
    <w:rsid w:val="009E4636"/>
    <w:rsid w:val="009E58AE"/>
    <w:rsid w:val="009E79A5"/>
    <w:rsid w:val="009F1FED"/>
    <w:rsid w:val="009F26FF"/>
    <w:rsid w:val="009F432B"/>
    <w:rsid w:val="009F5D7F"/>
    <w:rsid w:val="00A03C62"/>
    <w:rsid w:val="00A04713"/>
    <w:rsid w:val="00A0603B"/>
    <w:rsid w:val="00A063FC"/>
    <w:rsid w:val="00A07430"/>
    <w:rsid w:val="00A07B4D"/>
    <w:rsid w:val="00A07D1B"/>
    <w:rsid w:val="00A07DB3"/>
    <w:rsid w:val="00A07F00"/>
    <w:rsid w:val="00A10F7C"/>
    <w:rsid w:val="00A11CC9"/>
    <w:rsid w:val="00A12114"/>
    <w:rsid w:val="00A12E0B"/>
    <w:rsid w:val="00A13624"/>
    <w:rsid w:val="00A1552A"/>
    <w:rsid w:val="00A1570E"/>
    <w:rsid w:val="00A15734"/>
    <w:rsid w:val="00A16F9E"/>
    <w:rsid w:val="00A213F6"/>
    <w:rsid w:val="00A214BA"/>
    <w:rsid w:val="00A21E10"/>
    <w:rsid w:val="00A24AC8"/>
    <w:rsid w:val="00A26036"/>
    <w:rsid w:val="00A261E6"/>
    <w:rsid w:val="00A3054C"/>
    <w:rsid w:val="00A32239"/>
    <w:rsid w:val="00A35D63"/>
    <w:rsid w:val="00A36587"/>
    <w:rsid w:val="00A36E18"/>
    <w:rsid w:val="00A41C3D"/>
    <w:rsid w:val="00A42D54"/>
    <w:rsid w:val="00A4620A"/>
    <w:rsid w:val="00A471F1"/>
    <w:rsid w:val="00A522E2"/>
    <w:rsid w:val="00A52553"/>
    <w:rsid w:val="00A5316E"/>
    <w:rsid w:val="00A53C2E"/>
    <w:rsid w:val="00A54789"/>
    <w:rsid w:val="00A61DA9"/>
    <w:rsid w:val="00A66523"/>
    <w:rsid w:val="00A735B7"/>
    <w:rsid w:val="00A81A40"/>
    <w:rsid w:val="00A81ABE"/>
    <w:rsid w:val="00A831D7"/>
    <w:rsid w:val="00A8465A"/>
    <w:rsid w:val="00A87ADE"/>
    <w:rsid w:val="00A87BC4"/>
    <w:rsid w:val="00A91205"/>
    <w:rsid w:val="00A91916"/>
    <w:rsid w:val="00A91C82"/>
    <w:rsid w:val="00A93E39"/>
    <w:rsid w:val="00AA1524"/>
    <w:rsid w:val="00AA1AE4"/>
    <w:rsid w:val="00AA5061"/>
    <w:rsid w:val="00AA7578"/>
    <w:rsid w:val="00AB107B"/>
    <w:rsid w:val="00AB1385"/>
    <w:rsid w:val="00AB4118"/>
    <w:rsid w:val="00AB458B"/>
    <w:rsid w:val="00AB5BFC"/>
    <w:rsid w:val="00AB69A1"/>
    <w:rsid w:val="00AC060E"/>
    <w:rsid w:val="00AC4F92"/>
    <w:rsid w:val="00AC5787"/>
    <w:rsid w:val="00AC6697"/>
    <w:rsid w:val="00AC6729"/>
    <w:rsid w:val="00AC7994"/>
    <w:rsid w:val="00AC7E72"/>
    <w:rsid w:val="00AD12E9"/>
    <w:rsid w:val="00AD59F7"/>
    <w:rsid w:val="00AD5B0F"/>
    <w:rsid w:val="00AD71D3"/>
    <w:rsid w:val="00AD7215"/>
    <w:rsid w:val="00AD7CE8"/>
    <w:rsid w:val="00AE1227"/>
    <w:rsid w:val="00AE353D"/>
    <w:rsid w:val="00AE4623"/>
    <w:rsid w:val="00AE6D94"/>
    <w:rsid w:val="00AF198B"/>
    <w:rsid w:val="00AF38B0"/>
    <w:rsid w:val="00AF5731"/>
    <w:rsid w:val="00AF628A"/>
    <w:rsid w:val="00B00A90"/>
    <w:rsid w:val="00B03E86"/>
    <w:rsid w:val="00B0664F"/>
    <w:rsid w:val="00B06926"/>
    <w:rsid w:val="00B112D1"/>
    <w:rsid w:val="00B118AA"/>
    <w:rsid w:val="00B146AC"/>
    <w:rsid w:val="00B16B77"/>
    <w:rsid w:val="00B17942"/>
    <w:rsid w:val="00B202CF"/>
    <w:rsid w:val="00B2079D"/>
    <w:rsid w:val="00B20C48"/>
    <w:rsid w:val="00B216C0"/>
    <w:rsid w:val="00B2549D"/>
    <w:rsid w:val="00B2575A"/>
    <w:rsid w:val="00B26C03"/>
    <w:rsid w:val="00B26CC6"/>
    <w:rsid w:val="00B27521"/>
    <w:rsid w:val="00B3302C"/>
    <w:rsid w:val="00B33396"/>
    <w:rsid w:val="00B3668E"/>
    <w:rsid w:val="00B36933"/>
    <w:rsid w:val="00B36A69"/>
    <w:rsid w:val="00B40252"/>
    <w:rsid w:val="00B44667"/>
    <w:rsid w:val="00B479CD"/>
    <w:rsid w:val="00B503C0"/>
    <w:rsid w:val="00B5073D"/>
    <w:rsid w:val="00B50C59"/>
    <w:rsid w:val="00B512CB"/>
    <w:rsid w:val="00B525CD"/>
    <w:rsid w:val="00B53E60"/>
    <w:rsid w:val="00B54065"/>
    <w:rsid w:val="00B54C7D"/>
    <w:rsid w:val="00B558B3"/>
    <w:rsid w:val="00B6052A"/>
    <w:rsid w:val="00B605F0"/>
    <w:rsid w:val="00B62DD0"/>
    <w:rsid w:val="00B631E8"/>
    <w:rsid w:val="00B6397F"/>
    <w:rsid w:val="00B6579D"/>
    <w:rsid w:val="00B66D74"/>
    <w:rsid w:val="00B7011A"/>
    <w:rsid w:val="00B70AA4"/>
    <w:rsid w:val="00B72D7D"/>
    <w:rsid w:val="00B74F52"/>
    <w:rsid w:val="00B7572C"/>
    <w:rsid w:val="00B75D05"/>
    <w:rsid w:val="00B77FCD"/>
    <w:rsid w:val="00B813D4"/>
    <w:rsid w:val="00B81DD3"/>
    <w:rsid w:val="00B82990"/>
    <w:rsid w:val="00B829C3"/>
    <w:rsid w:val="00B84258"/>
    <w:rsid w:val="00B84445"/>
    <w:rsid w:val="00B8455A"/>
    <w:rsid w:val="00B8536F"/>
    <w:rsid w:val="00B86746"/>
    <w:rsid w:val="00B868A6"/>
    <w:rsid w:val="00B86BAC"/>
    <w:rsid w:val="00B87B32"/>
    <w:rsid w:val="00B90C74"/>
    <w:rsid w:val="00B920D8"/>
    <w:rsid w:val="00B93E2A"/>
    <w:rsid w:val="00B9589A"/>
    <w:rsid w:val="00B97528"/>
    <w:rsid w:val="00BA0864"/>
    <w:rsid w:val="00BB1530"/>
    <w:rsid w:val="00BB1ED9"/>
    <w:rsid w:val="00BB35DD"/>
    <w:rsid w:val="00BB7BAA"/>
    <w:rsid w:val="00BC393B"/>
    <w:rsid w:val="00BC3D78"/>
    <w:rsid w:val="00BC414D"/>
    <w:rsid w:val="00BC548A"/>
    <w:rsid w:val="00BC5A4C"/>
    <w:rsid w:val="00BD17B0"/>
    <w:rsid w:val="00BD20D4"/>
    <w:rsid w:val="00BD2D60"/>
    <w:rsid w:val="00BD2E20"/>
    <w:rsid w:val="00BD47BA"/>
    <w:rsid w:val="00BD55EB"/>
    <w:rsid w:val="00BE11ED"/>
    <w:rsid w:val="00BE1621"/>
    <w:rsid w:val="00BE1C88"/>
    <w:rsid w:val="00BE1F95"/>
    <w:rsid w:val="00BE2107"/>
    <w:rsid w:val="00BE2DB9"/>
    <w:rsid w:val="00BE4294"/>
    <w:rsid w:val="00BE48AE"/>
    <w:rsid w:val="00BE5A20"/>
    <w:rsid w:val="00BE7848"/>
    <w:rsid w:val="00BE79C0"/>
    <w:rsid w:val="00BF032F"/>
    <w:rsid w:val="00BF0D84"/>
    <w:rsid w:val="00BF2E1B"/>
    <w:rsid w:val="00BF51DA"/>
    <w:rsid w:val="00C0089D"/>
    <w:rsid w:val="00C00C2F"/>
    <w:rsid w:val="00C01F63"/>
    <w:rsid w:val="00C03F46"/>
    <w:rsid w:val="00C06654"/>
    <w:rsid w:val="00C123EF"/>
    <w:rsid w:val="00C128C0"/>
    <w:rsid w:val="00C12EEF"/>
    <w:rsid w:val="00C14CD7"/>
    <w:rsid w:val="00C154C1"/>
    <w:rsid w:val="00C168C5"/>
    <w:rsid w:val="00C17579"/>
    <w:rsid w:val="00C17985"/>
    <w:rsid w:val="00C2004A"/>
    <w:rsid w:val="00C20AFE"/>
    <w:rsid w:val="00C2341B"/>
    <w:rsid w:val="00C31A34"/>
    <w:rsid w:val="00C3237B"/>
    <w:rsid w:val="00C3322C"/>
    <w:rsid w:val="00C33B8B"/>
    <w:rsid w:val="00C34A64"/>
    <w:rsid w:val="00C35569"/>
    <w:rsid w:val="00C361B3"/>
    <w:rsid w:val="00C373EE"/>
    <w:rsid w:val="00C4061E"/>
    <w:rsid w:val="00C41576"/>
    <w:rsid w:val="00C41EF7"/>
    <w:rsid w:val="00C46C00"/>
    <w:rsid w:val="00C479E7"/>
    <w:rsid w:val="00C52C14"/>
    <w:rsid w:val="00C52D24"/>
    <w:rsid w:val="00C5400B"/>
    <w:rsid w:val="00C55AA6"/>
    <w:rsid w:val="00C61971"/>
    <w:rsid w:val="00C64AE9"/>
    <w:rsid w:val="00C651EE"/>
    <w:rsid w:val="00C65707"/>
    <w:rsid w:val="00C66D42"/>
    <w:rsid w:val="00C679E3"/>
    <w:rsid w:val="00C70C75"/>
    <w:rsid w:val="00C70ED4"/>
    <w:rsid w:val="00C714B3"/>
    <w:rsid w:val="00C7302B"/>
    <w:rsid w:val="00C73998"/>
    <w:rsid w:val="00C74AE0"/>
    <w:rsid w:val="00C75560"/>
    <w:rsid w:val="00C7642F"/>
    <w:rsid w:val="00C77DBC"/>
    <w:rsid w:val="00C80E89"/>
    <w:rsid w:val="00C84846"/>
    <w:rsid w:val="00C87EDD"/>
    <w:rsid w:val="00C92315"/>
    <w:rsid w:val="00C9418C"/>
    <w:rsid w:val="00C94D56"/>
    <w:rsid w:val="00C95042"/>
    <w:rsid w:val="00C954C0"/>
    <w:rsid w:val="00C95552"/>
    <w:rsid w:val="00C96330"/>
    <w:rsid w:val="00CA43C6"/>
    <w:rsid w:val="00CA5333"/>
    <w:rsid w:val="00CA6001"/>
    <w:rsid w:val="00CB0EE5"/>
    <w:rsid w:val="00CB18C2"/>
    <w:rsid w:val="00CB1F29"/>
    <w:rsid w:val="00CB372C"/>
    <w:rsid w:val="00CB4AC9"/>
    <w:rsid w:val="00CB50E3"/>
    <w:rsid w:val="00CB5E64"/>
    <w:rsid w:val="00CC0B83"/>
    <w:rsid w:val="00CC1258"/>
    <w:rsid w:val="00CC1531"/>
    <w:rsid w:val="00CC3ED3"/>
    <w:rsid w:val="00CC4784"/>
    <w:rsid w:val="00CC5F99"/>
    <w:rsid w:val="00CC71BC"/>
    <w:rsid w:val="00CD1735"/>
    <w:rsid w:val="00CD1ADB"/>
    <w:rsid w:val="00CD7259"/>
    <w:rsid w:val="00CE14D1"/>
    <w:rsid w:val="00CE5753"/>
    <w:rsid w:val="00CE61CB"/>
    <w:rsid w:val="00CE6298"/>
    <w:rsid w:val="00CE6AC9"/>
    <w:rsid w:val="00CE74E6"/>
    <w:rsid w:val="00CF02BB"/>
    <w:rsid w:val="00CF05CE"/>
    <w:rsid w:val="00CF13A1"/>
    <w:rsid w:val="00CF20CE"/>
    <w:rsid w:val="00CF4D3F"/>
    <w:rsid w:val="00CF4DBA"/>
    <w:rsid w:val="00CF5115"/>
    <w:rsid w:val="00CF5BA7"/>
    <w:rsid w:val="00CF6A29"/>
    <w:rsid w:val="00CF7A8D"/>
    <w:rsid w:val="00D00C73"/>
    <w:rsid w:val="00D00F59"/>
    <w:rsid w:val="00D0206B"/>
    <w:rsid w:val="00D03E44"/>
    <w:rsid w:val="00D0443B"/>
    <w:rsid w:val="00D04B55"/>
    <w:rsid w:val="00D054C8"/>
    <w:rsid w:val="00D05B36"/>
    <w:rsid w:val="00D0703B"/>
    <w:rsid w:val="00D1139C"/>
    <w:rsid w:val="00D12C2E"/>
    <w:rsid w:val="00D149CF"/>
    <w:rsid w:val="00D16856"/>
    <w:rsid w:val="00D20F54"/>
    <w:rsid w:val="00D21BA1"/>
    <w:rsid w:val="00D228BA"/>
    <w:rsid w:val="00D22AA0"/>
    <w:rsid w:val="00D2354D"/>
    <w:rsid w:val="00D23E2D"/>
    <w:rsid w:val="00D24839"/>
    <w:rsid w:val="00D252A3"/>
    <w:rsid w:val="00D26218"/>
    <w:rsid w:val="00D304DD"/>
    <w:rsid w:val="00D34F97"/>
    <w:rsid w:val="00D3721F"/>
    <w:rsid w:val="00D374D2"/>
    <w:rsid w:val="00D43ED1"/>
    <w:rsid w:val="00D46276"/>
    <w:rsid w:val="00D463ED"/>
    <w:rsid w:val="00D466A0"/>
    <w:rsid w:val="00D46B32"/>
    <w:rsid w:val="00D47E1A"/>
    <w:rsid w:val="00D50E4A"/>
    <w:rsid w:val="00D53D6E"/>
    <w:rsid w:val="00D56AF2"/>
    <w:rsid w:val="00D57CF8"/>
    <w:rsid w:val="00D61259"/>
    <w:rsid w:val="00D61BFD"/>
    <w:rsid w:val="00D6263B"/>
    <w:rsid w:val="00D637EC"/>
    <w:rsid w:val="00D64349"/>
    <w:rsid w:val="00D672BD"/>
    <w:rsid w:val="00D6792A"/>
    <w:rsid w:val="00D7006C"/>
    <w:rsid w:val="00D7016F"/>
    <w:rsid w:val="00D70FDD"/>
    <w:rsid w:val="00D72253"/>
    <w:rsid w:val="00D726A2"/>
    <w:rsid w:val="00D74731"/>
    <w:rsid w:val="00D800D8"/>
    <w:rsid w:val="00D83E98"/>
    <w:rsid w:val="00D840DB"/>
    <w:rsid w:val="00D86043"/>
    <w:rsid w:val="00D86FED"/>
    <w:rsid w:val="00D94164"/>
    <w:rsid w:val="00D96841"/>
    <w:rsid w:val="00DA11A2"/>
    <w:rsid w:val="00DA23C7"/>
    <w:rsid w:val="00DA2658"/>
    <w:rsid w:val="00DA379A"/>
    <w:rsid w:val="00DA381C"/>
    <w:rsid w:val="00DB051F"/>
    <w:rsid w:val="00DB1399"/>
    <w:rsid w:val="00DB205B"/>
    <w:rsid w:val="00DB20C5"/>
    <w:rsid w:val="00DB2D8C"/>
    <w:rsid w:val="00DB4495"/>
    <w:rsid w:val="00DB6FBB"/>
    <w:rsid w:val="00DB7904"/>
    <w:rsid w:val="00DC6A9B"/>
    <w:rsid w:val="00DD1658"/>
    <w:rsid w:val="00DD2863"/>
    <w:rsid w:val="00DD339C"/>
    <w:rsid w:val="00DD4523"/>
    <w:rsid w:val="00DD4831"/>
    <w:rsid w:val="00DD54FA"/>
    <w:rsid w:val="00DD5CC8"/>
    <w:rsid w:val="00DE13B6"/>
    <w:rsid w:val="00DE2FD1"/>
    <w:rsid w:val="00DE517A"/>
    <w:rsid w:val="00DE521B"/>
    <w:rsid w:val="00DE5E95"/>
    <w:rsid w:val="00DE63CA"/>
    <w:rsid w:val="00DE6F43"/>
    <w:rsid w:val="00DE72C9"/>
    <w:rsid w:val="00DF203C"/>
    <w:rsid w:val="00DF2222"/>
    <w:rsid w:val="00DF4F37"/>
    <w:rsid w:val="00E01751"/>
    <w:rsid w:val="00E02394"/>
    <w:rsid w:val="00E05FA0"/>
    <w:rsid w:val="00E1010C"/>
    <w:rsid w:val="00E1284E"/>
    <w:rsid w:val="00E13DCA"/>
    <w:rsid w:val="00E154E8"/>
    <w:rsid w:val="00E17B56"/>
    <w:rsid w:val="00E21E25"/>
    <w:rsid w:val="00E22EB4"/>
    <w:rsid w:val="00E24148"/>
    <w:rsid w:val="00E24E70"/>
    <w:rsid w:val="00E25298"/>
    <w:rsid w:val="00E26638"/>
    <w:rsid w:val="00E31AA0"/>
    <w:rsid w:val="00E336B0"/>
    <w:rsid w:val="00E33E95"/>
    <w:rsid w:val="00E357C8"/>
    <w:rsid w:val="00E37A8D"/>
    <w:rsid w:val="00E4411A"/>
    <w:rsid w:val="00E44C51"/>
    <w:rsid w:val="00E44FE9"/>
    <w:rsid w:val="00E4662A"/>
    <w:rsid w:val="00E46CF0"/>
    <w:rsid w:val="00E4721B"/>
    <w:rsid w:val="00E50CC4"/>
    <w:rsid w:val="00E50E78"/>
    <w:rsid w:val="00E518A0"/>
    <w:rsid w:val="00E545AC"/>
    <w:rsid w:val="00E547CA"/>
    <w:rsid w:val="00E57EA0"/>
    <w:rsid w:val="00E607C8"/>
    <w:rsid w:val="00E62EB8"/>
    <w:rsid w:val="00E65677"/>
    <w:rsid w:val="00E66708"/>
    <w:rsid w:val="00E72E6C"/>
    <w:rsid w:val="00E73A3A"/>
    <w:rsid w:val="00E74B39"/>
    <w:rsid w:val="00E75845"/>
    <w:rsid w:val="00E7731D"/>
    <w:rsid w:val="00E8013F"/>
    <w:rsid w:val="00E80773"/>
    <w:rsid w:val="00E8089C"/>
    <w:rsid w:val="00E811F4"/>
    <w:rsid w:val="00E81E3B"/>
    <w:rsid w:val="00E81F42"/>
    <w:rsid w:val="00E90D61"/>
    <w:rsid w:val="00E912C5"/>
    <w:rsid w:val="00E92282"/>
    <w:rsid w:val="00E9502E"/>
    <w:rsid w:val="00E97782"/>
    <w:rsid w:val="00EA1833"/>
    <w:rsid w:val="00EA1B8E"/>
    <w:rsid w:val="00EA4D93"/>
    <w:rsid w:val="00EB18A0"/>
    <w:rsid w:val="00EB1DDA"/>
    <w:rsid w:val="00EB338A"/>
    <w:rsid w:val="00EB5B6F"/>
    <w:rsid w:val="00EB6ECC"/>
    <w:rsid w:val="00EB78DE"/>
    <w:rsid w:val="00EC0730"/>
    <w:rsid w:val="00EC08FD"/>
    <w:rsid w:val="00EC08FE"/>
    <w:rsid w:val="00EC2A7C"/>
    <w:rsid w:val="00EC669A"/>
    <w:rsid w:val="00EC7D44"/>
    <w:rsid w:val="00ED022F"/>
    <w:rsid w:val="00ED02C3"/>
    <w:rsid w:val="00ED3681"/>
    <w:rsid w:val="00ED6281"/>
    <w:rsid w:val="00ED766E"/>
    <w:rsid w:val="00ED7755"/>
    <w:rsid w:val="00EE0914"/>
    <w:rsid w:val="00EE3976"/>
    <w:rsid w:val="00EE4A2A"/>
    <w:rsid w:val="00EE5F21"/>
    <w:rsid w:val="00EE7676"/>
    <w:rsid w:val="00EF0393"/>
    <w:rsid w:val="00EF0EB2"/>
    <w:rsid w:val="00EF233B"/>
    <w:rsid w:val="00EF56F8"/>
    <w:rsid w:val="00EF5D5F"/>
    <w:rsid w:val="00EF6596"/>
    <w:rsid w:val="00F05271"/>
    <w:rsid w:val="00F05F98"/>
    <w:rsid w:val="00F060EE"/>
    <w:rsid w:val="00F0700A"/>
    <w:rsid w:val="00F07542"/>
    <w:rsid w:val="00F12000"/>
    <w:rsid w:val="00F12980"/>
    <w:rsid w:val="00F134BB"/>
    <w:rsid w:val="00F1526A"/>
    <w:rsid w:val="00F1633F"/>
    <w:rsid w:val="00F166C4"/>
    <w:rsid w:val="00F21966"/>
    <w:rsid w:val="00F23206"/>
    <w:rsid w:val="00F308C0"/>
    <w:rsid w:val="00F31967"/>
    <w:rsid w:val="00F31CB9"/>
    <w:rsid w:val="00F33747"/>
    <w:rsid w:val="00F34A6A"/>
    <w:rsid w:val="00F34DCB"/>
    <w:rsid w:val="00F35ABA"/>
    <w:rsid w:val="00F35D03"/>
    <w:rsid w:val="00F37401"/>
    <w:rsid w:val="00F376C7"/>
    <w:rsid w:val="00F41CA7"/>
    <w:rsid w:val="00F4221A"/>
    <w:rsid w:val="00F42474"/>
    <w:rsid w:val="00F44144"/>
    <w:rsid w:val="00F46C06"/>
    <w:rsid w:val="00F47859"/>
    <w:rsid w:val="00F50A39"/>
    <w:rsid w:val="00F50F05"/>
    <w:rsid w:val="00F51788"/>
    <w:rsid w:val="00F526AC"/>
    <w:rsid w:val="00F53326"/>
    <w:rsid w:val="00F539C9"/>
    <w:rsid w:val="00F55383"/>
    <w:rsid w:val="00F55A0E"/>
    <w:rsid w:val="00F6038F"/>
    <w:rsid w:val="00F61030"/>
    <w:rsid w:val="00F640E4"/>
    <w:rsid w:val="00F65CC5"/>
    <w:rsid w:val="00F66F8C"/>
    <w:rsid w:val="00F67280"/>
    <w:rsid w:val="00F67352"/>
    <w:rsid w:val="00F67F89"/>
    <w:rsid w:val="00F70902"/>
    <w:rsid w:val="00F70C8D"/>
    <w:rsid w:val="00F70C9F"/>
    <w:rsid w:val="00F71B53"/>
    <w:rsid w:val="00F7320C"/>
    <w:rsid w:val="00F74CAA"/>
    <w:rsid w:val="00F778D3"/>
    <w:rsid w:val="00F81930"/>
    <w:rsid w:val="00F874C1"/>
    <w:rsid w:val="00F91C12"/>
    <w:rsid w:val="00F92753"/>
    <w:rsid w:val="00F93579"/>
    <w:rsid w:val="00F93ADC"/>
    <w:rsid w:val="00F9602E"/>
    <w:rsid w:val="00F977D7"/>
    <w:rsid w:val="00FA106E"/>
    <w:rsid w:val="00FA1726"/>
    <w:rsid w:val="00FA21DE"/>
    <w:rsid w:val="00FB0A80"/>
    <w:rsid w:val="00FB18DC"/>
    <w:rsid w:val="00FB1C34"/>
    <w:rsid w:val="00FB413C"/>
    <w:rsid w:val="00FB49E8"/>
    <w:rsid w:val="00FB757E"/>
    <w:rsid w:val="00FB7B31"/>
    <w:rsid w:val="00FC51A2"/>
    <w:rsid w:val="00FC713B"/>
    <w:rsid w:val="00FC7B9C"/>
    <w:rsid w:val="00FD6382"/>
    <w:rsid w:val="00FD6DAB"/>
    <w:rsid w:val="00FD7CB6"/>
    <w:rsid w:val="00FE1A17"/>
    <w:rsid w:val="00FE5109"/>
    <w:rsid w:val="00FE57C8"/>
    <w:rsid w:val="00FE7024"/>
    <w:rsid w:val="00FE723F"/>
    <w:rsid w:val="00FF17E6"/>
    <w:rsid w:val="00FF45FA"/>
    <w:rsid w:val="00FF51A8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2575"/>
  <w15:chartTrackingRefBased/>
  <w15:docId w15:val="{EE281AA4-42C0-4E97-9FBA-9F2B173D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semiHidden/>
    <w:unhideWhenUsed/>
    <w:qFormat/>
    <w:rsid w:val="00C52D24"/>
    <w:pPr>
      <w:keepNext/>
      <w:spacing w:after="0" w:line="240" w:lineRule="auto"/>
      <w:jc w:val="center"/>
      <w:outlineLvl w:val="1"/>
    </w:pPr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C52D24"/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customStyle="1" w:styleId="do1">
    <w:name w:val="do1"/>
    <w:rsid w:val="00C52D24"/>
    <w:rPr>
      <w:b/>
      <w:bCs/>
      <w:sz w:val="26"/>
      <w:szCs w:val="26"/>
    </w:rPr>
  </w:style>
  <w:style w:type="paragraph" w:styleId="Corptext">
    <w:name w:val="Body Text"/>
    <w:basedOn w:val="Normal"/>
    <w:link w:val="CorptextCaracter"/>
    <w:rsid w:val="00B853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B8536F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B8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B8536F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B8536F"/>
    <w:rPr>
      <w:sz w:val="16"/>
      <w:szCs w:val="16"/>
    </w:rPr>
  </w:style>
  <w:style w:type="paragraph" w:styleId="Listparagraf">
    <w:name w:val="List Paragraph"/>
    <w:basedOn w:val="Normal"/>
    <w:uiPriority w:val="34"/>
    <w:qFormat/>
    <w:rsid w:val="00B03E8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1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12114"/>
    <w:rPr>
      <w:rFonts w:ascii="Segoe UI" w:hAnsi="Segoe UI" w:cs="Segoe UI"/>
      <w:sz w:val="18"/>
      <w:szCs w:val="18"/>
    </w:rPr>
  </w:style>
  <w:style w:type="paragraph" w:customStyle="1" w:styleId="DefaultText1">
    <w:name w:val="Default Text:1"/>
    <w:basedOn w:val="Normal"/>
    <w:rsid w:val="00EE76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54C7D"/>
  </w:style>
  <w:style w:type="paragraph" w:styleId="Subsol">
    <w:name w:val="footer"/>
    <w:basedOn w:val="Normal"/>
    <w:link w:val="Subsol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54C7D"/>
  </w:style>
  <w:style w:type="paragraph" w:customStyle="1" w:styleId="CharCharCharCharCharCharCharCaracterCharCharCaracter">
    <w:name w:val="Char Char Char Char Char Char Char Caracter Char Char Caracter"/>
    <w:basedOn w:val="Normal"/>
    <w:rsid w:val="00714F6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r">
    <w:name w:val="ar"/>
    <w:basedOn w:val="Fontdeparagrafimplicit"/>
    <w:rsid w:val="00714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8EF86-8C46-457A-8F2A-994F48AE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822</Words>
  <Characters>4769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Matau Camelia</dc:creator>
  <cp:keywords/>
  <dc:description/>
  <cp:lastModifiedBy>GÎRLEANU MIHAELA</cp:lastModifiedBy>
  <cp:revision>6</cp:revision>
  <cp:lastPrinted>2021-07-08T13:10:00Z</cp:lastPrinted>
  <dcterms:created xsi:type="dcterms:W3CDTF">2021-07-08T12:26:00Z</dcterms:created>
  <dcterms:modified xsi:type="dcterms:W3CDTF">2021-08-10T10:01:00Z</dcterms:modified>
</cp:coreProperties>
</file>